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1D" w:rsidRDefault="000F4E1D" w:rsidP="000F4E1D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E1D" w:rsidRDefault="000F4E1D" w:rsidP="000F4E1D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F4E1D" w:rsidRDefault="000F4E1D" w:rsidP="000F4E1D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F4E1D" w:rsidRPr="000F4E1D" w:rsidRDefault="000F4E1D" w:rsidP="000F4E1D">
      <w:pPr>
        <w:spacing w:after="0" w:line="240" w:lineRule="auto"/>
        <w:ind w:right="-340"/>
        <w:jc w:val="center"/>
        <w:rPr>
          <w:rFonts w:ascii="Times New Roman" w:hAnsi="Times New Roman"/>
          <w:sz w:val="20"/>
          <w:szCs w:val="20"/>
        </w:rPr>
      </w:pPr>
      <w:r w:rsidRPr="000F4E1D">
        <w:rPr>
          <w:rFonts w:ascii="Times New Roman" w:hAnsi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27C38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0F4E1D">
        <w:rPr>
          <w:rFonts w:ascii="Times New Roman" w:hAnsi="Times New Roman"/>
          <w:sz w:val="20"/>
          <w:szCs w:val="20"/>
        </w:rPr>
        <w:t xml:space="preserve">Reģ. </w:t>
      </w:r>
      <w:proofErr w:type="spellStart"/>
      <w:r w:rsidRPr="000F4E1D">
        <w:rPr>
          <w:rFonts w:ascii="Times New Roman" w:hAnsi="Times New Roman"/>
          <w:sz w:val="20"/>
          <w:szCs w:val="20"/>
        </w:rPr>
        <w:t>Nr</w:t>
      </w:r>
      <w:proofErr w:type="spellEnd"/>
      <w:r w:rsidRPr="000F4E1D">
        <w:rPr>
          <w:rFonts w:ascii="Times New Roman" w:hAnsi="Times New Roman"/>
          <w:sz w:val="20"/>
          <w:szCs w:val="20"/>
        </w:rPr>
        <w:t xml:space="preserve">. 90000077325, K. </w:t>
      </w:r>
      <w:proofErr w:type="spellStart"/>
      <w:r w:rsidRPr="000F4E1D">
        <w:rPr>
          <w:rFonts w:ascii="Times New Roman" w:hAnsi="Times New Roman"/>
          <w:sz w:val="20"/>
          <w:szCs w:val="20"/>
        </w:rPr>
        <w:t>Valdemāra</w:t>
      </w:r>
      <w:proofErr w:type="spellEnd"/>
      <w:r w:rsidRPr="000F4E1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F4E1D">
        <w:rPr>
          <w:rFonts w:ascii="Times New Roman" w:hAnsi="Times New Roman"/>
          <w:sz w:val="20"/>
          <w:szCs w:val="20"/>
        </w:rPr>
        <w:t>iela</w:t>
      </w:r>
      <w:proofErr w:type="spellEnd"/>
      <w:r w:rsidRPr="000F4E1D">
        <w:rPr>
          <w:rFonts w:ascii="Times New Roman" w:hAnsi="Times New Roman"/>
          <w:sz w:val="20"/>
          <w:szCs w:val="20"/>
        </w:rPr>
        <w:t xml:space="preserve"> 1, Daugavpils, LV-5401, </w:t>
      </w:r>
      <w:proofErr w:type="spellStart"/>
      <w:r w:rsidRPr="000F4E1D">
        <w:rPr>
          <w:rFonts w:ascii="Times New Roman" w:hAnsi="Times New Roman"/>
          <w:sz w:val="20"/>
          <w:szCs w:val="20"/>
        </w:rPr>
        <w:t>tālr</w:t>
      </w:r>
      <w:proofErr w:type="spellEnd"/>
      <w:r w:rsidRPr="000F4E1D">
        <w:rPr>
          <w:rFonts w:ascii="Times New Roman" w:hAnsi="Times New Roman"/>
          <w:sz w:val="20"/>
          <w:szCs w:val="20"/>
        </w:rPr>
        <w:t>. 6</w:t>
      </w:r>
      <w:r w:rsidRPr="000F4E1D">
        <w:rPr>
          <w:rFonts w:ascii="Times New Roman" w:hAnsi="Times New Roman"/>
          <w:sz w:val="20"/>
          <w:szCs w:val="20"/>
          <w:lang w:val="pl-PL"/>
        </w:rPr>
        <w:t>5404344, 65404365, fakss 65421941</w:t>
      </w:r>
      <w:r w:rsidRPr="000F4E1D">
        <w:rPr>
          <w:rFonts w:ascii="Times New Roman" w:hAnsi="Times New Roman"/>
          <w:sz w:val="20"/>
          <w:szCs w:val="20"/>
        </w:rPr>
        <w:t xml:space="preserve"> </w:t>
      </w:r>
    </w:p>
    <w:p w:rsidR="000F4E1D" w:rsidRPr="000F4E1D" w:rsidRDefault="000F4E1D" w:rsidP="000F4E1D">
      <w:pPr>
        <w:spacing w:after="0" w:line="240" w:lineRule="auto"/>
        <w:ind w:right="-340"/>
        <w:jc w:val="center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0F4E1D">
        <w:rPr>
          <w:rFonts w:ascii="Times New Roman" w:hAnsi="Times New Roman"/>
          <w:sz w:val="20"/>
          <w:szCs w:val="20"/>
        </w:rPr>
        <w:t>e-pasts</w:t>
      </w:r>
      <w:proofErr w:type="gramEnd"/>
      <w:r w:rsidRPr="000F4E1D">
        <w:rPr>
          <w:rFonts w:ascii="Times New Roman" w:hAnsi="Times New Roman"/>
          <w:sz w:val="20"/>
          <w:szCs w:val="20"/>
        </w:rPr>
        <w:t xml:space="preserve"> info@daugavpils.lv   </w:t>
      </w:r>
      <w:r w:rsidRPr="000F4E1D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4414B2" w:rsidRDefault="004414B2" w:rsidP="004414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14B2" w:rsidRPr="00DD7C3A" w:rsidRDefault="004414B2" w:rsidP="004414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7C3A">
        <w:rPr>
          <w:rFonts w:ascii="Times New Roman" w:hAnsi="Times New Roman"/>
          <w:sz w:val="24"/>
          <w:szCs w:val="24"/>
        </w:rPr>
        <w:t>2020</w:t>
      </w:r>
      <w:proofErr w:type="gramStart"/>
      <w:r w:rsidRPr="00DD7C3A">
        <w:rPr>
          <w:rFonts w:ascii="Times New Roman" w:hAnsi="Times New Roman"/>
          <w:sz w:val="24"/>
          <w:szCs w:val="24"/>
        </w:rPr>
        <w:t>.gada</w:t>
      </w:r>
      <w:proofErr w:type="gramEnd"/>
      <w:r w:rsidRPr="00DD7C3A">
        <w:rPr>
          <w:rFonts w:ascii="Times New Roman" w:hAnsi="Times New Roman"/>
          <w:sz w:val="24"/>
          <w:szCs w:val="24"/>
        </w:rPr>
        <w:t xml:space="preserve"> 17.decembrī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Saistošie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noteikumi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Nr.53</w:t>
      </w:r>
    </w:p>
    <w:p w:rsidR="004414B2" w:rsidRPr="00DD7C3A" w:rsidRDefault="004414B2" w:rsidP="004414B2">
      <w:pPr>
        <w:ind w:right="1416"/>
        <w:jc w:val="right"/>
        <w:rPr>
          <w:rFonts w:ascii="Times New Roman" w:hAnsi="Times New Roman"/>
          <w:sz w:val="24"/>
          <w:szCs w:val="24"/>
        </w:rPr>
      </w:pPr>
      <w:r w:rsidRPr="00DD7C3A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(</w:t>
      </w:r>
      <w:proofErr w:type="spellStart"/>
      <w:r>
        <w:rPr>
          <w:rFonts w:ascii="Times New Roman" w:hAnsi="Times New Roman"/>
          <w:sz w:val="24"/>
          <w:szCs w:val="24"/>
        </w:rPr>
        <w:t>prot.</w:t>
      </w:r>
      <w:proofErr w:type="spellEnd"/>
      <w:r>
        <w:rPr>
          <w:rFonts w:ascii="Times New Roman" w:hAnsi="Times New Roman"/>
          <w:sz w:val="24"/>
          <w:szCs w:val="24"/>
        </w:rPr>
        <w:t xml:space="preserve"> Nr.52, 15</w:t>
      </w:r>
      <w:proofErr w:type="gramStart"/>
      <w:r w:rsidRPr="00DD7C3A">
        <w:rPr>
          <w:rFonts w:ascii="Times New Roman" w:hAnsi="Times New Roman"/>
          <w:sz w:val="24"/>
          <w:szCs w:val="24"/>
        </w:rPr>
        <w:t>.§</w:t>
      </w:r>
      <w:proofErr w:type="gramEnd"/>
      <w:r w:rsidRPr="00DD7C3A">
        <w:rPr>
          <w:rFonts w:ascii="Times New Roman" w:hAnsi="Times New Roman"/>
          <w:sz w:val="24"/>
          <w:szCs w:val="24"/>
        </w:rPr>
        <w:t>)</w:t>
      </w:r>
    </w:p>
    <w:p w:rsidR="004414B2" w:rsidRPr="00DD7C3A" w:rsidRDefault="004414B2" w:rsidP="004414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14B2" w:rsidRPr="00DD7C3A" w:rsidRDefault="004414B2" w:rsidP="004414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C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APSTIPRINĀTI</w:t>
      </w:r>
    </w:p>
    <w:p w:rsidR="004414B2" w:rsidRPr="00DD7C3A" w:rsidRDefault="004414B2" w:rsidP="004414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proofErr w:type="gramStart"/>
      <w:r w:rsidRPr="00DD7C3A">
        <w:rPr>
          <w:rFonts w:ascii="Times New Roman" w:hAnsi="Times New Roman"/>
          <w:sz w:val="24"/>
          <w:szCs w:val="24"/>
        </w:rPr>
        <w:t>ar</w:t>
      </w:r>
      <w:proofErr w:type="spellEnd"/>
      <w:proofErr w:type="gramEnd"/>
      <w:r w:rsidRPr="00DD7C3A">
        <w:rPr>
          <w:rFonts w:ascii="Times New Roman" w:hAnsi="Times New Roman"/>
          <w:sz w:val="24"/>
          <w:szCs w:val="24"/>
        </w:rPr>
        <w:t xml:space="preserve"> Daugavpils </w:t>
      </w:r>
      <w:proofErr w:type="spellStart"/>
      <w:r w:rsidRPr="00DD7C3A">
        <w:rPr>
          <w:rFonts w:ascii="Times New Roman" w:hAnsi="Times New Roman"/>
          <w:sz w:val="24"/>
          <w:szCs w:val="24"/>
        </w:rPr>
        <w:t>pilsētas</w:t>
      </w:r>
      <w:proofErr w:type="spellEnd"/>
      <w:r w:rsidRPr="00DD7C3A">
        <w:rPr>
          <w:rFonts w:ascii="Times New Roman" w:hAnsi="Times New Roman"/>
          <w:sz w:val="24"/>
          <w:szCs w:val="24"/>
        </w:rPr>
        <w:t xml:space="preserve"> domes</w:t>
      </w:r>
    </w:p>
    <w:p w:rsidR="004414B2" w:rsidRPr="00DD7C3A" w:rsidRDefault="004414B2" w:rsidP="004414B2">
      <w:pPr>
        <w:spacing w:after="0"/>
        <w:rPr>
          <w:rFonts w:ascii="Times New Roman" w:hAnsi="Times New Roman"/>
          <w:sz w:val="24"/>
          <w:szCs w:val="24"/>
        </w:rPr>
      </w:pPr>
      <w:r w:rsidRPr="00DD7C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2020</w:t>
      </w:r>
      <w:proofErr w:type="gramStart"/>
      <w:r w:rsidRPr="00DD7C3A">
        <w:rPr>
          <w:rFonts w:ascii="Times New Roman" w:hAnsi="Times New Roman"/>
          <w:sz w:val="24"/>
          <w:szCs w:val="24"/>
        </w:rPr>
        <w:t>.gada</w:t>
      </w:r>
      <w:proofErr w:type="gramEnd"/>
      <w:r w:rsidRPr="00DD7C3A">
        <w:rPr>
          <w:rFonts w:ascii="Times New Roman" w:hAnsi="Times New Roman"/>
          <w:sz w:val="24"/>
          <w:szCs w:val="24"/>
        </w:rPr>
        <w:t xml:space="preserve"> 17.decembra</w:t>
      </w:r>
    </w:p>
    <w:p w:rsidR="004414B2" w:rsidRPr="00DD7C3A" w:rsidRDefault="004414B2" w:rsidP="004414B2">
      <w:pPr>
        <w:ind w:right="566"/>
        <w:jc w:val="center"/>
        <w:rPr>
          <w:rFonts w:ascii="Times New Roman" w:hAnsi="Times New Roman"/>
          <w:sz w:val="24"/>
          <w:szCs w:val="24"/>
        </w:rPr>
      </w:pPr>
      <w:r w:rsidRPr="00DD7C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proofErr w:type="gramStart"/>
      <w:r w:rsidRPr="00DD7C3A">
        <w:rPr>
          <w:rFonts w:ascii="Times New Roman" w:hAnsi="Times New Roman"/>
          <w:sz w:val="24"/>
          <w:szCs w:val="24"/>
        </w:rPr>
        <w:t>lēmumu</w:t>
      </w:r>
      <w:proofErr w:type="spellEnd"/>
      <w:proofErr w:type="gramEnd"/>
      <w:r w:rsidRPr="00DD7C3A">
        <w:rPr>
          <w:rFonts w:ascii="Times New Roman" w:hAnsi="Times New Roman"/>
          <w:sz w:val="24"/>
          <w:szCs w:val="24"/>
        </w:rPr>
        <w:t xml:space="preserve"> Nr.</w:t>
      </w:r>
      <w:r>
        <w:rPr>
          <w:rFonts w:ascii="Times New Roman" w:hAnsi="Times New Roman"/>
          <w:sz w:val="24"/>
          <w:szCs w:val="24"/>
        </w:rPr>
        <w:t>670</w:t>
      </w:r>
    </w:p>
    <w:p w:rsidR="004414B2" w:rsidRPr="00DF0554" w:rsidRDefault="004414B2" w:rsidP="0010208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102088" w:rsidRPr="00DF0554" w:rsidRDefault="004414B2" w:rsidP="00102088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DF0554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</w:t>
      </w:r>
      <w:r w:rsidR="00102088" w:rsidRPr="00DF0554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“</w:t>
      </w:r>
      <w:r w:rsidR="00102088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Par </w:t>
      </w:r>
      <w:r w:rsidR="00102088" w:rsidRPr="00786838">
        <w:rPr>
          <w:rFonts w:ascii="Times New Roman" w:eastAsia="Times New Roman" w:hAnsi="Times New Roman"/>
          <w:b/>
          <w:sz w:val="24"/>
          <w:szCs w:val="24"/>
          <w:lang w:val="lv-LV"/>
        </w:rPr>
        <w:t>maznodrošinātas mājsaimniecības ienākumu slieksni</w:t>
      </w:r>
      <w:r w:rsidR="00102088" w:rsidRPr="00DF0554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”</w:t>
      </w:r>
    </w:p>
    <w:p w:rsidR="00102088" w:rsidRPr="00DF0554" w:rsidRDefault="00102088" w:rsidP="0010208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lv-LV" w:eastAsia="en-GB"/>
        </w:rPr>
      </w:pPr>
    </w:p>
    <w:p w:rsidR="00102088" w:rsidRDefault="00102088" w:rsidP="00102088">
      <w:pPr>
        <w:spacing w:after="0" w:line="240" w:lineRule="auto"/>
        <w:jc w:val="right"/>
        <w:rPr>
          <w:rFonts w:ascii="Times New Roman" w:hAnsi="Times New Roman"/>
          <w:i/>
          <w:lang w:val="lv-LV" w:eastAsia="en-GB"/>
        </w:rPr>
      </w:pPr>
      <w:r w:rsidRPr="00786838">
        <w:rPr>
          <w:rFonts w:ascii="Times New Roman" w:hAnsi="Times New Roman"/>
          <w:i/>
          <w:lang w:val="lv-LV" w:eastAsia="en-GB"/>
        </w:rPr>
        <w:t>Izdoti saskaņā ar</w:t>
      </w:r>
      <w:r>
        <w:rPr>
          <w:rFonts w:ascii="Times New Roman" w:hAnsi="Times New Roman"/>
          <w:i/>
          <w:lang w:val="lv-LV" w:eastAsia="en-GB"/>
        </w:rPr>
        <w:t xml:space="preserve"> </w:t>
      </w:r>
      <w:r w:rsidRPr="00786838">
        <w:rPr>
          <w:rFonts w:ascii="Times New Roman" w:hAnsi="Times New Roman"/>
          <w:i/>
          <w:lang w:val="lv-LV" w:eastAsia="en-GB"/>
        </w:rPr>
        <w:t>Sociālo</w:t>
      </w:r>
      <w:r w:rsidRPr="00786838">
        <w:rPr>
          <w:lang w:val="lv-LV"/>
        </w:rPr>
        <w:t xml:space="preserve"> </w:t>
      </w:r>
      <w:r w:rsidRPr="00786838">
        <w:rPr>
          <w:rFonts w:ascii="Times New Roman" w:hAnsi="Times New Roman"/>
          <w:i/>
          <w:lang w:val="lv-LV" w:eastAsia="en-GB"/>
        </w:rPr>
        <w:t>pakalpojumu</w:t>
      </w:r>
      <w:r>
        <w:rPr>
          <w:rFonts w:ascii="Times New Roman" w:hAnsi="Times New Roman"/>
          <w:i/>
          <w:lang w:val="lv-LV" w:eastAsia="en-GB"/>
        </w:rPr>
        <w:t xml:space="preserve"> </w:t>
      </w:r>
      <w:r w:rsidRPr="00786838">
        <w:rPr>
          <w:rFonts w:ascii="Times New Roman" w:hAnsi="Times New Roman"/>
          <w:i/>
          <w:lang w:val="lv-LV" w:eastAsia="en-GB"/>
        </w:rPr>
        <w:t>un</w:t>
      </w:r>
      <w:r>
        <w:rPr>
          <w:rFonts w:ascii="Times New Roman" w:hAnsi="Times New Roman"/>
          <w:i/>
          <w:lang w:val="lv-LV" w:eastAsia="en-GB"/>
        </w:rPr>
        <w:t xml:space="preserve"> sociālās </w:t>
      </w:r>
    </w:p>
    <w:p w:rsidR="00102088" w:rsidRDefault="00102088" w:rsidP="00102088">
      <w:pPr>
        <w:spacing w:after="0" w:line="240" w:lineRule="auto"/>
        <w:jc w:val="right"/>
        <w:rPr>
          <w:rFonts w:ascii="Times New Roman" w:hAnsi="Times New Roman"/>
          <w:i/>
          <w:lang w:val="lv-LV" w:eastAsia="en-GB"/>
        </w:rPr>
      </w:pPr>
      <w:r>
        <w:rPr>
          <w:rFonts w:ascii="Times New Roman" w:hAnsi="Times New Roman"/>
          <w:i/>
          <w:lang w:val="lv-LV" w:eastAsia="en-GB"/>
        </w:rPr>
        <w:t xml:space="preserve">palīdzības </w:t>
      </w:r>
      <w:hyperlink r:id="rId6" w:tgtFrame="_blank" w:history="1">
        <w:r>
          <w:rPr>
            <w:rFonts w:ascii="Times New Roman" w:hAnsi="Times New Roman"/>
            <w:i/>
            <w:lang w:val="lv-LV" w:eastAsia="en-GB"/>
          </w:rPr>
          <w:t>likum</w:t>
        </w:r>
        <w:r w:rsidRPr="00786838">
          <w:rPr>
            <w:rFonts w:ascii="Times New Roman" w:hAnsi="Times New Roman"/>
            <w:i/>
            <w:lang w:val="lv-LV" w:eastAsia="en-GB"/>
          </w:rPr>
          <w:t>a</w:t>
        </w:r>
      </w:hyperlink>
      <w:r w:rsidRPr="00786838">
        <w:rPr>
          <w:rFonts w:ascii="Times New Roman" w:hAnsi="Times New Roman"/>
          <w:i/>
          <w:lang w:val="lv-LV" w:eastAsia="en-GB"/>
        </w:rPr>
        <w:t> </w:t>
      </w:r>
      <w:hyperlink r:id="rId7" w:anchor="p35" w:tgtFrame="_blank" w:history="1">
        <w:r w:rsidRPr="00786838">
          <w:rPr>
            <w:rFonts w:ascii="Times New Roman" w:hAnsi="Times New Roman"/>
            <w:i/>
            <w:lang w:val="lv-LV" w:eastAsia="en-GB"/>
          </w:rPr>
          <w:t>33.panta</w:t>
        </w:r>
      </w:hyperlink>
      <w:r w:rsidRPr="00786838">
        <w:rPr>
          <w:rFonts w:ascii="Times New Roman" w:hAnsi="Times New Roman"/>
          <w:i/>
          <w:lang w:val="lv-LV" w:eastAsia="en-GB"/>
        </w:rPr>
        <w:t> trešo daļu</w:t>
      </w:r>
      <w:r>
        <w:rPr>
          <w:rFonts w:ascii="Times New Roman" w:hAnsi="Times New Roman"/>
          <w:i/>
          <w:lang w:val="lv-LV" w:eastAsia="en-GB"/>
        </w:rPr>
        <w:t>,</w:t>
      </w:r>
    </w:p>
    <w:p w:rsidR="00102088" w:rsidRDefault="00102088" w:rsidP="00102088">
      <w:pPr>
        <w:spacing w:after="0" w:line="240" w:lineRule="auto"/>
        <w:jc w:val="right"/>
        <w:rPr>
          <w:rFonts w:ascii="Times New Roman" w:hAnsi="Times New Roman"/>
          <w:i/>
          <w:lang w:val="lv-LV" w:eastAsia="en-GB"/>
        </w:rPr>
      </w:pPr>
      <w:r w:rsidRPr="009927D5">
        <w:rPr>
          <w:rFonts w:ascii="Times New Roman" w:hAnsi="Times New Roman"/>
          <w:i/>
          <w:lang w:val="lv-LV" w:eastAsia="en-GB"/>
        </w:rPr>
        <w:t xml:space="preserve">likuma “Par </w:t>
      </w:r>
      <w:r w:rsidRPr="009927D5">
        <w:rPr>
          <w:rFonts w:ascii="Times New Roman" w:hAnsi="Times New Roman"/>
          <w:i/>
          <w:lang w:val="lv-LV" w:eastAsia="en-GB"/>
        </w:rPr>
        <w:fldChar w:fldCharType="begin"/>
      </w:r>
      <w:r w:rsidRPr="009927D5">
        <w:rPr>
          <w:rFonts w:ascii="Times New Roman" w:hAnsi="Times New Roman"/>
          <w:i/>
          <w:lang w:val="lv-LV" w:eastAsia="en-GB"/>
        </w:rPr>
        <w:instrText xml:space="preserve"> HYPERLINK "https://likumi.lv/ta/id/56812-par-palidzibu-dzivokla-jautajumu-risinasana" \t "_blank" </w:instrText>
      </w:r>
      <w:r w:rsidRPr="009927D5">
        <w:rPr>
          <w:rFonts w:ascii="Times New Roman" w:hAnsi="Times New Roman"/>
          <w:i/>
          <w:lang w:val="lv-LV" w:eastAsia="en-GB"/>
        </w:rPr>
        <w:fldChar w:fldCharType="separate"/>
      </w:r>
      <w:r w:rsidRPr="009927D5">
        <w:rPr>
          <w:rFonts w:ascii="Times New Roman" w:hAnsi="Times New Roman"/>
          <w:i/>
          <w:lang w:val="lv-LV" w:eastAsia="en-GB"/>
        </w:rPr>
        <w:t xml:space="preserve">palīdzību </w:t>
      </w:r>
      <w:r>
        <w:rPr>
          <w:rFonts w:ascii="Times New Roman" w:hAnsi="Times New Roman"/>
          <w:i/>
          <w:lang w:val="lv-LV" w:eastAsia="en-GB"/>
        </w:rPr>
        <w:t>dzīvokļa</w:t>
      </w:r>
    </w:p>
    <w:p w:rsidR="00102088" w:rsidRPr="009927D5" w:rsidRDefault="00102088" w:rsidP="00102088">
      <w:pPr>
        <w:spacing w:after="0" w:line="240" w:lineRule="auto"/>
        <w:jc w:val="right"/>
        <w:rPr>
          <w:rFonts w:ascii="Times New Roman" w:hAnsi="Times New Roman"/>
          <w:i/>
          <w:lang w:val="lv-LV" w:eastAsia="en-GB"/>
        </w:rPr>
      </w:pPr>
      <w:r w:rsidRPr="009927D5">
        <w:rPr>
          <w:rFonts w:ascii="Times New Roman" w:hAnsi="Times New Roman"/>
          <w:i/>
          <w:lang w:val="lv-LV" w:eastAsia="en-GB"/>
        </w:rPr>
        <w:t>jautājumu risināšanā</w:t>
      </w:r>
      <w:r w:rsidRPr="009927D5">
        <w:rPr>
          <w:rFonts w:ascii="Times New Roman" w:hAnsi="Times New Roman"/>
          <w:i/>
          <w:lang w:val="lv-LV" w:eastAsia="en-GB"/>
        </w:rPr>
        <w:fldChar w:fldCharType="end"/>
      </w:r>
      <w:r w:rsidRPr="009927D5">
        <w:rPr>
          <w:rFonts w:ascii="Times New Roman" w:hAnsi="Times New Roman"/>
          <w:i/>
          <w:lang w:val="lv-LV" w:eastAsia="en-GB"/>
        </w:rPr>
        <w:t>" 14.panta sest</w:t>
      </w:r>
      <w:r>
        <w:rPr>
          <w:rFonts w:ascii="Times New Roman" w:hAnsi="Times New Roman"/>
          <w:i/>
          <w:lang w:val="lv-LV" w:eastAsia="en-GB"/>
        </w:rPr>
        <w:t>o</w:t>
      </w:r>
      <w:r w:rsidRPr="009927D5">
        <w:rPr>
          <w:rFonts w:ascii="Times New Roman" w:hAnsi="Times New Roman"/>
          <w:i/>
          <w:lang w:val="lv-LV" w:eastAsia="en-GB"/>
        </w:rPr>
        <w:t xml:space="preserve"> daļu</w:t>
      </w:r>
    </w:p>
    <w:p w:rsidR="00102088" w:rsidRPr="00786838" w:rsidRDefault="00102088" w:rsidP="00102088">
      <w:pPr>
        <w:spacing w:after="0" w:line="240" w:lineRule="auto"/>
        <w:jc w:val="right"/>
        <w:rPr>
          <w:rFonts w:ascii="Times New Roman" w:hAnsi="Times New Roman"/>
          <w:i/>
          <w:lang w:val="lv-LV" w:eastAsia="en-GB"/>
        </w:rPr>
      </w:pPr>
    </w:p>
    <w:p w:rsidR="00102088" w:rsidRDefault="00102088" w:rsidP="0010208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bookmarkStart w:id="0" w:name="p1"/>
      <w:bookmarkStart w:id="1" w:name="p-730204"/>
      <w:bookmarkEnd w:id="0"/>
      <w:bookmarkEnd w:id="1"/>
      <w:r w:rsidRPr="00DF055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Saistošie noteikumi nosaka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m</w:t>
      </w:r>
      <w:r w:rsidRPr="00786838">
        <w:rPr>
          <w:rFonts w:ascii="Times New Roman" w:hAnsi="Times New Roman"/>
          <w:sz w:val="24"/>
          <w:szCs w:val="24"/>
          <w:lang w:val="lv-LV"/>
        </w:rPr>
        <w:t>aznodrošinātas mājsaimniecības ienākumu slieksni</w:t>
      </w:r>
      <w:r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:rsidR="00102088" w:rsidRPr="00074B3D" w:rsidRDefault="00102088" w:rsidP="004414B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hAnsi="Times New Roman"/>
          <w:sz w:val="24"/>
          <w:szCs w:val="24"/>
          <w:lang w:val="lv-LV"/>
        </w:rPr>
        <w:t>M</w:t>
      </w:r>
      <w:r w:rsidRPr="00786838">
        <w:rPr>
          <w:rFonts w:ascii="Times New Roman" w:hAnsi="Times New Roman"/>
          <w:sz w:val="24"/>
          <w:szCs w:val="24"/>
          <w:lang w:val="lv-LV"/>
        </w:rPr>
        <w:t>aznodrošinātas mājsaimniecības ienākumu slieksni</w:t>
      </w:r>
      <w:r>
        <w:rPr>
          <w:rFonts w:ascii="Times New Roman" w:hAnsi="Times New Roman"/>
          <w:sz w:val="24"/>
          <w:szCs w:val="24"/>
          <w:lang w:val="lv-LV"/>
        </w:rPr>
        <w:t>s i</w:t>
      </w:r>
      <w:r w:rsidRPr="00786838">
        <w:rPr>
          <w:rFonts w:ascii="Times New Roman" w:hAnsi="Times New Roman"/>
          <w:sz w:val="24"/>
          <w:szCs w:val="24"/>
          <w:lang w:val="lv-LV"/>
        </w:rPr>
        <w:t>r 436 </w:t>
      </w:r>
      <w:proofErr w:type="spellStart"/>
      <w:r w:rsidRPr="00786838">
        <w:rPr>
          <w:rFonts w:ascii="Times New Roman" w:hAnsi="Times New Roman"/>
          <w:i/>
          <w:sz w:val="24"/>
          <w:szCs w:val="24"/>
          <w:lang w:val="lv-LV"/>
        </w:rPr>
        <w:t>euro</w:t>
      </w:r>
      <w:proofErr w:type="spellEnd"/>
      <w:r w:rsidRPr="00786838">
        <w:rPr>
          <w:rFonts w:ascii="Times New Roman" w:hAnsi="Times New Roman"/>
          <w:sz w:val="24"/>
          <w:szCs w:val="24"/>
          <w:lang w:val="lv-LV"/>
        </w:rPr>
        <w:t> pirmajai vai vienīgajai personai mājsaimniecībā un 305 </w:t>
      </w:r>
      <w:proofErr w:type="spellStart"/>
      <w:r w:rsidRPr="00786838">
        <w:rPr>
          <w:rFonts w:ascii="Times New Roman" w:hAnsi="Times New Roman"/>
          <w:i/>
          <w:sz w:val="24"/>
          <w:szCs w:val="24"/>
          <w:lang w:val="lv-LV"/>
        </w:rPr>
        <w:t>euro</w:t>
      </w:r>
      <w:proofErr w:type="spellEnd"/>
      <w:r w:rsidRPr="00786838">
        <w:rPr>
          <w:rFonts w:ascii="Times New Roman" w:hAnsi="Times New Roman"/>
          <w:sz w:val="24"/>
          <w:szCs w:val="24"/>
          <w:lang w:val="lv-LV"/>
        </w:rPr>
        <w:t> pārējām personām mājsaimniecībā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:rsidR="00102088" w:rsidRDefault="00102088" w:rsidP="0010208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bookmarkStart w:id="2" w:name="p12"/>
      <w:bookmarkStart w:id="3" w:name="p-734568"/>
      <w:bookmarkEnd w:id="2"/>
      <w:bookmarkEnd w:id="3"/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Noteikumi stājas spēkā </w:t>
      </w:r>
      <w:r w:rsidRPr="009927D5">
        <w:rPr>
          <w:rFonts w:ascii="Times New Roman" w:eastAsia="Times New Roman" w:hAnsi="Times New Roman"/>
          <w:sz w:val="24"/>
          <w:szCs w:val="24"/>
          <w:lang w:val="lv-LV" w:eastAsia="lv-LV"/>
        </w:rPr>
        <w:t>2021.gada 1.janvārī.</w:t>
      </w:r>
    </w:p>
    <w:p w:rsidR="00102088" w:rsidRDefault="00102088" w:rsidP="004414B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Ar </w:t>
      </w:r>
      <w:r w:rsidRPr="009927D5">
        <w:rPr>
          <w:rFonts w:ascii="Times New Roman" w:eastAsia="Times New Roman" w:hAnsi="Times New Roman"/>
          <w:sz w:val="24"/>
          <w:szCs w:val="24"/>
          <w:lang w:val="lv-LV" w:eastAsia="lv-LV"/>
        </w:rPr>
        <w:t>2021.gada 1.janvāri zaudē</w:t>
      </w:r>
      <w:r w:rsidRPr="00DF055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spēku Daugavpils pilsētas domes 20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15</w:t>
      </w:r>
      <w:r w:rsidRPr="00DF055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30.janvāra</w:t>
      </w:r>
      <w:r w:rsidRPr="00DF055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saistoš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ie</w:t>
      </w:r>
      <w:r w:rsidRPr="00DF055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noteikum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i</w:t>
      </w:r>
      <w:r w:rsidRPr="00DF055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Nr.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4</w:t>
      </w:r>
      <w:r w:rsidRPr="00DF055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“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Ģimenes vai atsevišķi dzīvojošas personas atzīšana par maznodrošinātu</w:t>
      </w:r>
      <w:r w:rsidRPr="00DF0554">
        <w:rPr>
          <w:rFonts w:ascii="Times New Roman" w:eastAsia="Times New Roman" w:hAnsi="Times New Roman"/>
          <w:sz w:val="24"/>
          <w:szCs w:val="24"/>
          <w:lang w:val="lv-LV" w:eastAsia="lv-LV"/>
        </w:rPr>
        <w:t>”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:rsidR="00102088" w:rsidRPr="00DF0554" w:rsidRDefault="00102088" w:rsidP="00102088">
      <w:pPr>
        <w:pStyle w:val="ListParagraph"/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4414B2" w:rsidRDefault="004414B2" w:rsidP="00102088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02088" w:rsidRPr="00DF0554" w:rsidRDefault="004414B2" w:rsidP="00102088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</w:t>
      </w:r>
      <w:r w:rsidR="00102088" w:rsidRPr="00DF0554">
        <w:rPr>
          <w:rFonts w:ascii="Times New Roman" w:hAnsi="Times New Roman"/>
          <w:sz w:val="24"/>
          <w:szCs w:val="24"/>
          <w:lang w:val="lv-LV"/>
        </w:rPr>
        <w:t>omes priekšsēdētājs</w:t>
      </w:r>
      <w:r w:rsidR="00820BBC">
        <w:rPr>
          <w:rFonts w:ascii="Times New Roman" w:hAnsi="Times New Roman"/>
          <w:sz w:val="24"/>
          <w:szCs w:val="24"/>
          <w:lang w:val="lv-LV"/>
        </w:rPr>
        <w:t xml:space="preserve">                            </w:t>
      </w:r>
      <w:bookmarkStart w:id="4" w:name="_GoBack"/>
      <w:bookmarkEnd w:id="4"/>
      <w:r w:rsidR="00820B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20BBC" w:rsidRPr="00820BBC">
        <w:rPr>
          <w:rFonts w:ascii="Times New Roman" w:eastAsia="Times New Roman" w:hAnsi="Times New Roman"/>
          <w:i/>
          <w:sz w:val="24"/>
          <w:szCs w:val="24"/>
          <w:lang w:val="lv-LV" w:eastAsia="ru-RU"/>
        </w:rPr>
        <w:t>(personiskais paraksts)</w:t>
      </w:r>
      <w:r w:rsidR="00102088" w:rsidRPr="00DF0554">
        <w:rPr>
          <w:rFonts w:ascii="Times New Roman" w:hAnsi="Times New Roman"/>
          <w:sz w:val="24"/>
          <w:szCs w:val="24"/>
          <w:lang w:val="lv-LV"/>
        </w:rPr>
        <w:tab/>
      </w:r>
      <w:r w:rsidR="00102088" w:rsidRPr="00DF0554">
        <w:rPr>
          <w:rFonts w:ascii="Times New Roman" w:hAnsi="Times New Roman"/>
          <w:sz w:val="24"/>
          <w:szCs w:val="24"/>
          <w:lang w:val="lv-LV"/>
        </w:rPr>
        <w:tab/>
        <w:t xml:space="preserve">               </w:t>
      </w:r>
      <w:proofErr w:type="spellStart"/>
      <w:r w:rsidR="00102088" w:rsidRPr="00DF0554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102088" w:rsidRPr="00DF0554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102088" w:rsidRPr="00DF0554" w:rsidRDefault="00102088" w:rsidP="0010208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102088" w:rsidRPr="00DF0554" w:rsidRDefault="00102088" w:rsidP="0010208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102088" w:rsidRPr="00DF0554" w:rsidRDefault="00102088" w:rsidP="0010208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102088" w:rsidRPr="00DF0554" w:rsidRDefault="00102088" w:rsidP="0010208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870E28" w:rsidRDefault="00820BBC" w:rsidP="001020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F7856" w:rsidRDefault="00EF7856" w:rsidP="001020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F7856" w:rsidRDefault="00EF7856" w:rsidP="001020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F7856" w:rsidRDefault="00EF7856" w:rsidP="001020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F7856" w:rsidRDefault="00EF7856" w:rsidP="001020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F7856" w:rsidRDefault="00EF7856" w:rsidP="001020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F7856" w:rsidRDefault="00EF7856" w:rsidP="001020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F7856" w:rsidRDefault="00EF7856" w:rsidP="001020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F7856" w:rsidRDefault="00EF7856" w:rsidP="00EF78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ru-RU"/>
        </w:rPr>
      </w:pPr>
      <w:proofErr w:type="spellStart"/>
      <w:r>
        <w:rPr>
          <w:rFonts w:ascii="Times New Roman" w:eastAsia="Times New Roman" w:hAnsi="Times New Roman"/>
          <w:bCs/>
          <w:i/>
          <w:lang w:eastAsia="x-none"/>
        </w:rPr>
        <w:t>Dokuments</w:t>
      </w:r>
      <w:proofErr w:type="spellEnd"/>
      <w:r>
        <w:rPr>
          <w:rFonts w:ascii="Times New Roman" w:eastAsia="Times New Roman" w:hAnsi="Times New Roman"/>
          <w:bCs/>
          <w:i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lang w:eastAsia="x-none"/>
        </w:rPr>
        <w:t>ir</w:t>
      </w:r>
      <w:proofErr w:type="spellEnd"/>
      <w:r>
        <w:rPr>
          <w:rFonts w:ascii="Times New Roman" w:eastAsia="Times New Roman" w:hAnsi="Times New Roman"/>
          <w:bCs/>
          <w:i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lang w:eastAsia="x-none"/>
        </w:rPr>
        <w:t>parakstīts</w:t>
      </w:r>
      <w:proofErr w:type="spellEnd"/>
      <w:r>
        <w:rPr>
          <w:rFonts w:ascii="Times New Roman" w:eastAsia="Times New Roman" w:hAnsi="Times New Roman"/>
          <w:bCs/>
          <w:i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lang w:eastAsia="x-none"/>
        </w:rPr>
        <w:t>ar</w:t>
      </w:r>
      <w:proofErr w:type="spellEnd"/>
      <w:r>
        <w:rPr>
          <w:rFonts w:ascii="Times New Roman" w:eastAsia="Times New Roman" w:hAnsi="Times New Roman"/>
          <w:bCs/>
          <w:i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lang w:eastAsia="x-none"/>
        </w:rPr>
        <w:t>drošu</w:t>
      </w:r>
      <w:proofErr w:type="spellEnd"/>
      <w:r>
        <w:rPr>
          <w:rFonts w:ascii="Times New Roman" w:eastAsia="Times New Roman" w:hAnsi="Times New Roman"/>
          <w:bCs/>
          <w:i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lang w:eastAsia="x-none"/>
        </w:rPr>
        <w:t>elektronisko</w:t>
      </w:r>
      <w:proofErr w:type="spellEnd"/>
      <w:r>
        <w:rPr>
          <w:rFonts w:ascii="Times New Roman" w:eastAsia="Times New Roman" w:hAnsi="Times New Roman"/>
          <w:bCs/>
          <w:i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lang w:eastAsia="x-none"/>
        </w:rPr>
        <w:t>parakstu</w:t>
      </w:r>
      <w:proofErr w:type="spellEnd"/>
      <w:r>
        <w:rPr>
          <w:rFonts w:ascii="Times New Roman" w:eastAsia="Times New Roman" w:hAnsi="Times New Roman"/>
          <w:bCs/>
          <w:i/>
          <w:lang w:eastAsia="x-none"/>
        </w:rPr>
        <w:t xml:space="preserve"> </w:t>
      </w:r>
      <w:proofErr w:type="gramStart"/>
      <w:r>
        <w:rPr>
          <w:rFonts w:ascii="Times New Roman" w:eastAsia="Times New Roman" w:hAnsi="Times New Roman"/>
          <w:bCs/>
          <w:i/>
          <w:lang w:eastAsia="x-none"/>
        </w:rPr>
        <w:t>un</w:t>
      </w:r>
      <w:proofErr w:type="gramEnd"/>
      <w:r>
        <w:rPr>
          <w:rFonts w:ascii="Times New Roman" w:eastAsia="Times New Roman" w:hAnsi="Times New Roman"/>
          <w:bCs/>
          <w:i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lang w:eastAsia="x-none"/>
        </w:rPr>
        <w:t>satur</w:t>
      </w:r>
      <w:proofErr w:type="spellEnd"/>
      <w:r>
        <w:rPr>
          <w:rFonts w:ascii="Times New Roman" w:eastAsia="Times New Roman" w:hAnsi="Times New Roman"/>
          <w:bCs/>
          <w:i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lang w:eastAsia="x-none"/>
        </w:rPr>
        <w:t>laika</w:t>
      </w:r>
      <w:proofErr w:type="spellEnd"/>
      <w:r>
        <w:rPr>
          <w:rFonts w:ascii="Times New Roman" w:eastAsia="Times New Roman" w:hAnsi="Times New Roman"/>
          <w:bCs/>
          <w:i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lang w:eastAsia="x-none"/>
        </w:rPr>
        <w:t>zīmogu</w:t>
      </w:r>
      <w:proofErr w:type="spellEnd"/>
    </w:p>
    <w:p w:rsidR="00EF7856" w:rsidRPr="00102088" w:rsidRDefault="00EF7856" w:rsidP="001020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F7856" w:rsidRPr="00102088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6B55"/>
    <w:multiLevelType w:val="multilevel"/>
    <w:tmpl w:val="7D640AB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88"/>
    <w:rsid w:val="000F4E1D"/>
    <w:rsid w:val="00102088"/>
    <w:rsid w:val="003B1F3C"/>
    <w:rsid w:val="003D287F"/>
    <w:rsid w:val="00412E88"/>
    <w:rsid w:val="004414B2"/>
    <w:rsid w:val="007B3DD9"/>
    <w:rsid w:val="00820BBC"/>
    <w:rsid w:val="00B41042"/>
    <w:rsid w:val="00CF4D3F"/>
    <w:rsid w:val="00E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FB2D12-7C6C-401F-8B46-234BB32E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088"/>
    <w:pPr>
      <w:spacing w:line="254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088"/>
    <w:pPr>
      <w:ind w:left="720"/>
      <w:contextualSpacing/>
    </w:pPr>
  </w:style>
  <w:style w:type="paragraph" w:styleId="Title">
    <w:name w:val="Title"/>
    <w:basedOn w:val="Normal"/>
    <w:link w:val="TitleChar"/>
    <w:qFormat/>
    <w:rsid w:val="000F4E1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0F4E1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68488-socialo-pakalpojumu-un-socialas-palidzibas-likum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1317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5</cp:revision>
  <dcterms:created xsi:type="dcterms:W3CDTF">2020-12-18T10:51:00Z</dcterms:created>
  <dcterms:modified xsi:type="dcterms:W3CDTF">2020-12-22T08:05:00Z</dcterms:modified>
</cp:coreProperties>
</file>