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71E" w:rsidRPr="00E97148" w:rsidRDefault="0044271E" w:rsidP="004427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44271E" w:rsidRPr="00F60733" w:rsidRDefault="0044271E" w:rsidP="0044271E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F60733">
        <w:rPr>
          <w:rFonts w:ascii="Times New Roman" w:hAnsi="Times New Roman" w:cs="Times New Roman"/>
          <w:b/>
          <w:i/>
          <w:sz w:val="24"/>
          <w:szCs w:val="24"/>
        </w:rPr>
        <w:t xml:space="preserve">Projekts </w:t>
      </w:r>
      <w:r w:rsidR="00B16B4C">
        <w:rPr>
          <w:rFonts w:ascii="Times New Roman" w:hAnsi="Times New Roman" w:cs="Times New Roman"/>
          <w:b/>
          <w:i/>
          <w:sz w:val="24"/>
          <w:szCs w:val="24"/>
        </w:rPr>
        <w:t>26</w:t>
      </w:r>
      <w:r w:rsidR="00EA287B" w:rsidRPr="00F6073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011897" w:rsidRPr="00F60733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EA287B" w:rsidRPr="00F60733">
        <w:rPr>
          <w:rFonts w:ascii="Times New Roman" w:hAnsi="Times New Roman" w:cs="Times New Roman"/>
          <w:b/>
          <w:i/>
          <w:sz w:val="24"/>
          <w:szCs w:val="24"/>
        </w:rPr>
        <w:t>0.2023.</w:t>
      </w:r>
    </w:p>
    <w:p w:rsidR="0044271E" w:rsidRPr="00F60733" w:rsidRDefault="0044271E" w:rsidP="0044271E">
      <w:pPr>
        <w:tabs>
          <w:tab w:val="left" w:pos="1635"/>
          <w:tab w:val="left" w:pos="7200"/>
          <w:tab w:val="right" w:pos="9071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4271E" w:rsidRPr="00F60733" w:rsidRDefault="0044271E" w:rsidP="0044271E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33">
        <w:rPr>
          <w:rFonts w:ascii="Times New Roman" w:hAnsi="Times New Roman" w:cs="Times New Roman"/>
          <w:sz w:val="24"/>
          <w:szCs w:val="24"/>
        </w:rPr>
        <w:t>2023.gada __. ________</w:t>
      </w:r>
      <w:r w:rsidRPr="00F60733">
        <w:rPr>
          <w:rFonts w:ascii="Times New Roman" w:hAnsi="Times New Roman" w:cs="Times New Roman"/>
          <w:sz w:val="24"/>
          <w:szCs w:val="24"/>
        </w:rPr>
        <w:tab/>
        <w:t>Lēmums Nr. ____</w:t>
      </w:r>
    </w:p>
    <w:p w:rsidR="0044271E" w:rsidRPr="00F60733" w:rsidRDefault="0044271E" w:rsidP="00442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71E" w:rsidRPr="00F60733" w:rsidRDefault="0044271E" w:rsidP="004427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733">
        <w:rPr>
          <w:rFonts w:ascii="Times New Roman" w:eastAsia="Times New Roman" w:hAnsi="Times New Roman" w:cs="Times New Roman"/>
          <w:b/>
          <w:sz w:val="24"/>
          <w:szCs w:val="24"/>
        </w:rPr>
        <w:t xml:space="preserve">Par </w:t>
      </w:r>
      <w:r w:rsidR="001749FD" w:rsidRPr="00F60733">
        <w:rPr>
          <w:rFonts w:ascii="Times New Roman" w:eastAsia="Times New Roman" w:hAnsi="Times New Roman" w:cs="Times New Roman"/>
          <w:b/>
          <w:sz w:val="24"/>
          <w:szCs w:val="24"/>
        </w:rPr>
        <w:t xml:space="preserve">grozījumiem </w:t>
      </w:r>
      <w:r w:rsidRPr="00F60733">
        <w:rPr>
          <w:rFonts w:ascii="Times New Roman" w:eastAsia="Times New Roman" w:hAnsi="Times New Roman" w:cs="Times New Roman"/>
          <w:b/>
          <w:sz w:val="24"/>
          <w:szCs w:val="24"/>
        </w:rPr>
        <w:t xml:space="preserve">Daugavpils </w:t>
      </w:r>
      <w:proofErr w:type="spellStart"/>
      <w:r w:rsidRPr="00F60733">
        <w:rPr>
          <w:rFonts w:ascii="Times New Roman" w:eastAsia="Times New Roman" w:hAnsi="Times New Roman" w:cs="Times New Roman"/>
          <w:b/>
          <w:sz w:val="24"/>
          <w:szCs w:val="24"/>
        </w:rPr>
        <w:t>valstspilsētas</w:t>
      </w:r>
      <w:proofErr w:type="spellEnd"/>
      <w:r w:rsidRPr="00F60733">
        <w:rPr>
          <w:rFonts w:ascii="Times New Roman" w:eastAsia="Times New Roman" w:hAnsi="Times New Roman" w:cs="Times New Roman"/>
          <w:b/>
          <w:sz w:val="24"/>
          <w:szCs w:val="24"/>
        </w:rPr>
        <w:t xml:space="preserve"> pašvaldības domes 2023.gada</w:t>
      </w:r>
      <w:r w:rsidR="009B676E" w:rsidRPr="00F60733">
        <w:rPr>
          <w:rFonts w:ascii="Times New Roman" w:eastAsia="Times New Roman" w:hAnsi="Times New Roman" w:cs="Times New Roman"/>
          <w:b/>
          <w:sz w:val="24"/>
          <w:szCs w:val="24"/>
        </w:rPr>
        <w:t xml:space="preserve"> 14.septembra</w:t>
      </w:r>
      <w:r w:rsidRPr="00F60733">
        <w:rPr>
          <w:rFonts w:ascii="Times New Roman" w:eastAsia="Times New Roman" w:hAnsi="Times New Roman" w:cs="Times New Roman"/>
          <w:b/>
          <w:sz w:val="24"/>
          <w:szCs w:val="24"/>
        </w:rPr>
        <w:t xml:space="preserve"> saistoš</w:t>
      </w:r>
      <w:r w:rsidR="001749FD" w:rsidRPr="00F60733">
        <w:rPr>
          <w:rFonts w:ascii="Times New Roman" w:eastAsia="Times New Roman" w:hAnsi="Times New Roman" w:cs="Times New Roman"/>
          <w:b/>
          <w:sz w:val="24"/>
          <w:szCs w:val="24"/>
        </w:rPr>
        <w:t>ajos</w:t>
      </w:r>
      <w:r w:rsidRPr="00F60733">
        <w:rPr>
          <w:rFonts w:ascii="Times New Roman" w:eastAsia="Times New Roman" w:hAnsi="Times New Roman" w:cs="Times New Roman"/>
          <w:b/>
          <w:sz w:val="24"/>
          <w:szCs w:val="24"/>
        </w:rPr>
        <w:t xml:space="preserve"> noteikum</w:t>
      </w:r>
      <w:r w:rsidR="001749FD" w:rsidRPr="00F60733">
        <w:rPr>
          <w:rFonts w:ascii="Times New Roman" w:eastAsia="Times New Roman" w:hAnsi="Times New Roman" w:cs="Times New Roman"/>
          <w:b/>
          <w:sz w:val="24"/>
          <w:szCs w:val="24"/>
        </w:rPr>
        <w:t>os</w:t>
      </w:r>
      <w:r w:rsidRPr="00F60733">
        <w:rPr>
          <w:rFonts w:ascii="Times New Roman" w:eastAsia="Times New Roman" w:hAnsi="Times New Roman" w:cs="Times New Roman"/>
          <w:b/>
          <w:sz w:val="24"/>
          <w:szCs w:val="24"/>
        </w:rPr>
        <w:t xml:space="preserve"> Nr.</w:t>
      </w:r>
      <w:r w:rsidR="009B676E" w:rsidRPr="00F60733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F60733">
        <w:rPr>
          <w:rFonts w:ascii="Times New Roman" w:eastAsia="Times New Roman" w:hAnsi="Times New Roman" w:cs="Times New Roman"/>
          <w:b/>
          <w:sz w:val="24"/>
          <w:szCs w:val="24"/>
        </w:rPr>
        <w:t xml:space="preserve">  "</w:t>
      </w:r>
      <w:r w:rsidRPr="00F6073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Pašvaldības sociālie pakalpojumi</w:t>
      </w:r>
      <w:r w:rsidRPr="00F60733">
        <w:rPr>
          <w:rFonts w:ascii="Times New Roman" w:eastAsia="Times New Roman" w:hAnsi="Times New Roman" w:cs="Times New Roman"/>
          <w:b/>
          <w:sz w:val="24"/>
          <w:szCs w:val="24"/>
        </w:rPr>
        <w:t xml:space="preserve">" </w:t>
      </w:r>
    </w:p>
    <w:p w:rsidR="001749FD" w:rsidRPr="00F60733" w:rsidRDefault="001749FD" w:rsidP="004427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44271E" w:rsidRPr="00F60733" w:rsidRDefault="0044271E" w:rsidP="006654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733">
        <w:rPr>
          <w:rFonts w:ascii="Times New Roman" w:eastAsia="Times New Roman" w:hAnsi="Times New Roman" w:cs="Times New Roman"/>
          <w:sz w:val="24"/>
          <w:szCs w:val="24"/>
        </w:rPr>
        <w:t xml:space="preserve">Pamatojoties uz </w:t>
      </w:r>
      <w:hyperlink r:id="rId6" w:tgtFrame="_blank" w:history="1">
        <w:r w:rsidRPr="00F60733">
          <w:rPr>
            <w:rFonts w:ascii="Times New Roman" w:eastAsia="Times New Roman" w:hAnsi="Times New Roman" w:cs="Times New Roman"/>
            <w:sz w:val="24"/>
            <w:szCs w:val="24"/>
          </w:rPr>
          <w:t>Sociālo pakalpojumu un sociālās palīdzības likuma</w:t>
        </w:r>
      </w:hyperlink>
      <w:r w:rsidRPr="00F60733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7" w:anchor="p3" w:tgtFrame="_blank" w:history="1">
        <w:r w:rsidRPr="00F60733">
          <w:rPr>
            <w:rFonts w:ascii="Times New Roman" w:eastAsia="Times New Roman" w:hAnsi="Times New Roman" w:cs="Times New Roman"/>
            <w:sz w:val="24"/>
            <w:szCs w:val="24"/>
          </w:rPr>
          <w:t>3.panta</w:t>
        </w:r>
      </w:hyperlink>
      <w:r w:rsidRPr="00F60733">
        <w:rPr>
          <w:rFonts w:ascii="Times New Roman" w:eastAsia="Times New Roman" w:hAnsi="Times New Roman" w:cs="Times New Roman"/>
          <w:sz w:val="24"/>
          <w:szCs w:val="24"/>
        </w:rPr>
        <w:t xml:space="preserve"> trešo daļu un </w:t>
      </w:r>
      <w:hyperlink r:id="rId8" w:tgtFrame="_blank" w:history="1">
        <w:r w:rsidRPr="00F60733">
          <w:rPr>
            <w:rFonts w:ascii="Times New Roman" w:eastAsia="Times New Roman" w:hAnsi="Times New Roman" w:cs="Times New Roman"/>
            <w:sz w:val="24"/>
            <w:szCs w:val="24"/>
          </w:rPr>
          <w:t>Invaliditātes likuma</w:t>
        </w:r>
      </w:hyperlink>
      <w:r w:rsidRPr="00F60733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9" w:anchor="p12" w:tgtFrame="_blank" w:history="1">
        <w:r w:rsidRPr="00F60733">
          <w:rPr>
            <w:rFonts w:ascii="Times New Roman" w:eastAsia="Times New Roman" w:hAnsi="Times New Roman" w:cs="Times New Roman"/>
            <w:sz w:val="24"/>
            <w:szCs w:val="24"/>
          </w:rPr>
          <w:t>12.panta</w:t>
        </w:r>
      </w:hyperlink>
      <w:r w:rsidRPr="00F60733">
        <w:rPr>
          <w:rFonts w:ascii="Times New Roman" w:eastAsia="Times New Roman" w:hAnsi="Times New Roman" w:cs="Times New Roman"/>
          <w:sz w:val="24"/>
          <w:szCs w:val="24"/>
        </w:rPr>
        <w:t> 6.</w:t>
      </w:r>
      <w:r w:rsidR="00665455" w:rsidRPr="00F6073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F60733">
        <w:rPr>
          <w:rFonts w:ascii="Times New Roman" w:eastAsia="Times New Roman" w:hAnsi="Times New Roman" w:cs="Times New Roman"/>
          <w:sz w:val="24"/>
          <w:szCs w:val="24"/>
        </w:rPr>
        <w:t> daļu,</w:t>
      </w:r>
      <w:r w:rsidR="00665455" w:rsidRPr="00F60733">
        <w:rPr>
          <w:rFonts w:ascii="Times New Roman" w:eastAsia="Times New Roman" w:hAnsi="Times New Roman" w:cs="Times New Roman"/>
          <w:sz w:val="24"/>
          <w:szCs w:val="24"/>
        </w:rPr>
        <w:t xml:space="preserve"> Ministru kabineta 2003.gada 27.maija noteikumu Nr. 275 "</w:t>
      </w:r>
      <w:hyperlink r:id="rId10" w:tgtFrame="_blank" w:history="1">
        <w:r w:rsidR="00665455" w:rsidRPr="00F60733">
          <w:rPr>
            <w:rFonts w:ascii="Times New Roman" w:eastAsia="Times New Roman" w:hAnsi="Times New Roman" w:cs="Times New Roman"/>
            <w:sz w:val="24"/>
            <w:szCs w:val="24"/>
          </w:rPr>
          <w:t>Sociālās aprūpes un</w:t>
        </w:r>
        <w:r w:rsidR="00665455" w:rsidRPr="00F60733">
          <w:rPr>
            <w:rFonts w:ascii="Times New Roman" w:eastAsia="Times New Roman" w:hAnsi="Times New Roman" w:cs="Times New Roman"/>
            <w:sz w:val="24"/>
            <w:szCs w:val="24"/>
          </w:rPr>
          <w:br/>
          <w:t>sociālās rehabilitācijas pakalpojumu samaksas kārtība un kārtība, kādā pakalpojuma izmaksas tiek segtas no pašvaldības budžeta</w:t>
        </w:r>
      </w:hyperlink>
      <w:r w:rsidR="00665455" w:rsidRPr="00F60733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hyperlink r:id="rId11" w:anchor="p6" w:tgtFrame="_blank" w:history="1">
        <w:r w:rsidR="00665455" w:rsidRPr="00F60733">
          <w:rPr>
            <w:rFonts w:ascii="Times New Roman" w:eastAsia="Times New Roman" w:hAnsi="Times New Roman" w:cs="Times New Roman"/>
            <w:sz w:val="24"/>
            <w:szCs w:val="24"/>
          </w:rPr>
          <w:t>6.punktu</w:t>
        </w:r>
      </w:hyperlink>
      <w:r w:rsidR="00665455" w:rsidRPr="00F607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0733">
        <w:rPr>
          <w:rFonts w:ascii="Times New Roman" w:eastAsia="Times New Roman" w:hAnsi="Times New Roman" w:cs="Times New Roman"/>
          <w:sz w:val="24"/>
          <w:szCs w:val="24"/>
        </w:rPr>
        <w:t xml:space="preserve">ņemot vērā Daugavpils domes Sociālo jautājumu komitejas 2023.gada ___._________ sēdes un  Daugavpils domes Finanšu komitejas 2023.gada ___._________ sēdes </w:t>
      </w:r>
      <w:r w:rsidR="009F1941" w:rsidRPr="00F60733">
        <w:rPr>
          <w:rFonts w:ascii="Times New Roman" w:eastAsia="Times New Roman" w:hAnsi="Times New Roman" w:cs="Times New Roman"/>
          <w:sz w:val="24"/>
          <w:szCs w:val="24"/>
        </w:rPr>
        <w:t>atzinumu,</w:t>
      </w:r>
      <w:r w:rsidRPr="00F6073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85B9F" w:rsidRPr="00F60733" w:rsidRDefault="0044271E" w:rsidP="00185B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733">
        <w:rPr>
          <w:rFonts w:ascii="Times New Roman" w:eastAsia="Times New Roman" w:hAnsi="Times New Roman" w:cs="Times New Roman"/>
          <w:b/>
          <w:sz w:val="24"/>
          <w:szCs w:val="24"/>
        </w:rPr>
        <w:t xml:space="preserve">Daugavpils </w:t>
      </w:r>
      <w:proofErr w:type="spellStart"/>
      <w:r w:rsidRPr="00F60733">
        <w:rPr>
          <w:rFonts w:ascii="Times New Roman" w:eastAsia="Times New Roman" w:hAnsi="Times New Roman" w:cs="Times New Roman"/>
          <w:b/>
          <w:sz w:val="24"/>
          <w:szCs w:val="24"/>
        </w:rPr>
        <w:t>valstspilsētas</w:t>
      </w:r>
      <w:proofErr w:type="spellEnd"/>
      <w:r w:rsidRPr="00F60733">
        <w:rPr>
          <w:rFonts w:ascii="Times New Roman" w:eastAsia="Times New Roman" w:hAnsi="Times New Roman" w:cs="Times New Roman"/>
          <w:b/>
          <w:sz w:val="24"/>
          <w:szCs w:val="24"/>
        </w:rPr>
        <w:t xml:space="preserve"> pašvaldības dome nolemj</w:t>
      </w:r>
      <w:r w:rsidRPr="00F6073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44271E" w:rsidRPr="00F60733" w:rsidRDefault="0044271E" w:rsidP="009B6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733">
        <w:rPr>
          <w:rFonts w:ascii="Times New Roman" w:eastAsia="Times New Roman" w:hAnsi="Times New Roman" w:cs="Times New Roman"/>
          <w:sz w:val="24"/>
          <w:szCs w:val="24"/>
        </w:rPr>
        <w:t xml:space="preserve">Apstiprināt Daugavpils </w:t>
      </w:r>
      <w:proofErr w:type="spellStart"/>
      <w:r w:rsidRPr="00F60733"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 w:rsidRPr="00F60733">
        <w:rPr>
          <w:rFonts w:ascii="Times New Roman" w:eastAsia="Times New Roman" w:hAnsi="Times New Roman" w:cs="Times New Roman"/>
          <w:sz w:val="24"/>
          <w:szCs w:val="24"/>
        </w:rPr>
        <w:t xml:space="preserve"> pašvaldības domes 2023.gada ___.________ saistošos noteikumus Nr.___ </w:t>
      </w:r>
      <w:r w:rsidR="00185B9F" w:rsidRPr="00F60733">
        <w:rPr>
          <w:rFonts w:ascii="Times New Roman" w:eastAsia="Times New Roman" w:hAnsi="Times New Roman" w:cs="Times New Roman"/>
          <w:sz w:val="24"/>
          <w:szCs w:val="24"/>
        </w:rPr>
        <w:t xml:space="preserve">“Grozījumi Daugavpils </w:t>
      </w:r>
      <w:proofErr w:type="spellStart"/>
      <w:r w:rsidR="00185B9F" w:rsidRPr="00F60733"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 w:rsidR="00185B9F" w:rsidRPr="00F60733">
        <w:rPr>
          <w:rFonts w:ascii="Times New Roman" w:eastAsia="Times New Roman" w:hAnsi="Times New Roman" w:cs="Times New Roman"/>
          <w:sz w:val="24"/>
          <w:szCs w:val="24"/>
        </w:rPr>
        <w:t xml:space="preserve"> pašvaldības domes 2023.gada </w:t>
      </w:r>
      <w:r w:rsidR="009B676E" w:rsidRPr="00F60733">
        <w:rPr>
          <w:rFonts w:ascii="Times New Roman" w:eastAsia="Times New Roman" w:hAnsi="Times New Roman" w:cs="Times New Roman"/>
          <w:sz w:val="24"/>
          <w:szCs w:val="24"/>
        </w:rPr>
        <w:t>14</w:t>
      </w:r>
      <w:r w:rsidR="00185B9F" w:rsidRPr="00F60733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676E" w:rsidRPr="00F60733">
        <w:rPr>
          <w:rFonts w:ascii="Times New Roman" w:eastAsia="Times New Roman" w:hAnsi="Times New Roman" w:cs="Times New Roman"/>
          <w:sz w:val="24"/>
          <w:szCs w:val="24"/>
        </w:rPr>
        <w:t xml:space="preserve">septembra </w:t>
      </w:r>
      <w:r w:rsidR="00185B9F" w:rsidRPr="00F60733">
        <w:rPr>
          <w:rFonts w:ascii="Times New Roman" w:eastAsia="Times New Roman" w:hAnsi="Times New Roman" w:cs="Times New Roman"/>
          <w:sz w:val="24"/>
          <w:szCs w:val="24"/>
        </w:rPr>
        <w:t>saistošajos noteikumos Nr.</w:t>
      </w:r>
      <w:r w:rsidR="009B676E" w:rsidRPr="00F60733">
        <w:rPr>
          <w:rFonts w:ascii="Times New Roman" w:eastAsia="Times New Roman" w:hAnsi="Times New Roman" w:cs="Times New Roman"/>
          <w:sz w:val="24"/>
          <w:szCs w:val="24"/>
        </w:rPr>
        <w:t>14</w:t>
      </w:r>
      <w:r w:rsidR="00185B9F" w:rsidRPr="00F6073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60733">
        <w:rPr>
          <w:rFonts w:ascii="Times New Roman" w:eastAsia="Times New Roman" w:hAnsi="Times New Roman" w:cs="Times New Roman"/>
          <w:sz w:val="24"/>
          <w:szCs w:val="24"/>
        </w:rPr>
        <w:t>“Pašvaldības sociālie pakalpojumi”.</w:t>
      </w:r>
    </w:p>
    <w:p w:rsidR="009B676E" w:rsidRPr="00F60733" w:rsidRDefault="009B676E" w:rsidP="009B6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271E" w:rsidRPr="00F60733" w:rsidRDefault="0044271E" w:rsidP="0044271E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733">
        <w:rPr>
          <w:rFonts w:ascii="Times New Roman" w:eastAsia="Times New Roman" w:hAnsi="Times New Roman" w:cs="Times New Roman"/>
          <w:sz w:val="24"/>
          <w:szCs w:val="24"/>
        </w:rPr>
        <w:t xml:space="preserve">Pielikumā: </w:t>
      </w:r>
      <w:r w:rsidR="001749FD" w:rsidRPr="00F60733">
        <w:rPr>
          <w:rFonts w:ascii="Times New Roman" w:eastAsia="Times New Roman" w:hAnsi="Times New Roman" w:cs="Times New Roman"/>
          <w:sz w:val="24"/>
          <w:szCs w:val="24"/>
        </w:rPr>
        <w:t xml:space="preserve">Grozījumi </w:t>
      </w:r>
      <w:r w:rsidRPr="00F60733">
        <w:rPr>
          <w:rFonts w:ascii="Times New Roman" w:eastAsia="Times New Roman" w:hAnsi="Times New Roman" w:cs="Times New Roman"/>
          <w:sz w:val="24"/>
          <w:szCs w:val="24"/>
        </w:rPr>
        <w:t xml:space="preserve">Daugavpils </w:t>
      </w:r>
      <w:proofErr w:type="spellStart"/>
      <w:r w:rsidRPr="00F60733"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 w:rsidRPr="00F60733">
        <w:rPr>
          <w:rFonts w:ascii="Times New Roman" w:eastAsia="Times New Roman" w:hAnsi="Times New Roman" w:cs="Times New Roman"/>
          <w:sz w:val="24"/>
          <w:szCs w:val="24"/>
        </w:rPr>
        <w:t xml:space="preserve"> pašvaldības domes 2023.gada</w:t>
      </w:r>
      <w:r w:rsidR="009B676E" w:rsidRPr="00F60733">
        <w:rPr>
          <w:rFonts w:ascii="Times New Roman" w:eastAsia="Times New Roman" w:hAnsi="Times New Roman" w:cs="Times New Roman"/>
          <w:sz w:val="24"/>
          <w:szCs w:val="24"/>
        </w:rPr>
        <w:t xml:space="preserve"> 14.septembra</w:t>
      </w:r>
      <w:r w:rsidRPr="00F60733">
        <w:rPr>
          <w:rFonts w:ascii="Times New Roman" w:eastAsia="Times New Roman" w:hAnsi="Times New Roman" w:cs="Times New Roman"/>
          <w:sz w:val="24"/>
          <w:szCs w:val="24"/>
        </w:rPr>
        <w:t xml:space="preserve"> saisto</w:t>
      </w:r>
      <w:r w:rsidR="001749FD" w:rsidRPr="00F60733">
        <w:rPr>
          <w:rFonts w:ascii="Times New Roman" w:eastAsia="Times New Roman" w:hAnsi="Times New Roman" w:cs="Times New Roman"/>
          <w:sz w:val="24"/>
          <w:szCs w:val="24"/>
        </w:rPr>
        <w:t>šajos noteikumos</w:t>
      </w:r>
      <w:r w:rsidRPr="00F60733">
        <w:rPr>
          <w:rFonts w:ascii="Times New Roman" w:eastAsia="Times New Roman" w:hAnsi="Times New Roman" w:cs="Times New Roman"/>
          <w:sz w:val="24"/>
          <w:szCs w:val="24"/>
        </w:rPr>
        <w:t xml:space="preserve"> Nr.</w:t>
      </w:r>
      <w:r w:rsidR="009B676E" w:rsidRPr="00F60733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F60733">
        <w:rPr>
          <w:rFonts w:ascii="Times New Roman" w:eastAsia="Times New Roman" w:hAnsi="Times New Roman" w:cs="Times New Roman"/>
          <w:sz w:val="24"/>
          <w:szCs w:val="24"/>
        </w:rPr>
        <w:t xml:space="preserve"> “Pašvaldības sociālie pakalpojum” un to paskaidrojuma raksts.</w:t>
      </w:r>
    </w:p>
    <w:p w:rsidR="0044271E" w:rsidRPr="00F60733" w:rsidRDefault="0044271E" w:rsidP="00442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271E" w:rsidRPr="00F60733" w:rsidRDefault="0044271E" w:rsidP="0044271E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33">
        <w:rPr>
          <w:rFonts w:ascii="Times New Roman" w:hAnsi="Times New Roman" w:cs="Times New Roman"/>
          <w:sz w:val="24"/>
          <w:szCs w:val="24"/>
        </w:rPr>
        <w:t>Daugavpils domes priekšsēdētājs</w:t>
      </w:r>
      <w:r w:rsidRPr="00F60733">
        <w:rPr>
          <w:rFonts w:ascii="Times New Roman" w:hAnsi="Times New Roman" w:cs="Times New Roman"/>
          <w:sz w:val="24"/>
          <w:szCs w:val="24"/>
        </w:rPr>
        <w:tab/>
        <w:t>A.Elksniņš</w:t>
      </w:r>
    </w:p>
    <w:p w:rsidR="0044271E" w:rsidRPr="00F60733" w:rsidRDefault="0044271E" w:rsidP="0044271E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71E" w:rsidRPr="00F60733" w:rsidRDefault="0044271E" w:rsidP="0044271E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71E" w:rsidRPr="00F60733" w:rsidRDefault="0044271E" w:rsidP="00442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271E" w:rsidRPr="00F60733" w:rsidRDefault="0044271E" w:rsidP="00442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271E" w:rsidRPr="00F60733" w:rsidRDefault="0044271E" w:rsidP="00442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271E" w:rsidRPr="00F60733" w:rsidRDefault="0044271E" w:rsidP="00442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271E" w:rsidRPr="00F60733" w:rsidRDefault="0044271E" w:rsidP="00442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271E" w:rsidRPr="00F60733" w:rsidRDefault="0044271E" w:rsidP="00442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271E" w:rsidRPr="00F60733" w:rsidRDefault="0044271E" w:rsidP="00442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129" w:rsidRDefault="00226129" w:rsidP="0044271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93D62" w:rsidRDefault="00C93D62" w:rsidP="0044271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93D62" w:rsidRDefault="00C93D62" w:rsidP="0044271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93D62" w:rsidRPr="00F60733" w:rsidRDefault="00C93D62" w:rsidP="0044271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6160D" w:rsidRPr="00F60733" w:rsidRDefault="0006160D" w:rsidP="0044271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6129" w:rsidRPr="00F60733" w:rsidRDefault="00226129" w:rsidP="0044271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271E" w:rsidRPr="00F60733" w:rsidRDefault="0044271E" w:rsidP="0044271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0733">
        <w:rPr>
          <w:rFonts w:ascii="Times New Roman" w:hAnsi="Times New Roman" w:cs="Times New Roman"/>
          <w:b/>
          <w:sz w:val="24"/>
          <w:szCs w:val="24"/>
        </w:rPr>
        <w:t>Apstiprināti</w:t>
      </w:r>
    </w:p>
    <w:p w:rsidR="0044271E" w:rsidRPr="00F60733" w:rsidRDefault="0044271E" w:rsidP="004427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0733">
        <w:rPr>
          <w:rFonts w:ascii="Times New Roman" w:hAnsi="Times New Roman" w:cs="Times New Roman"/>
          <w:sz w:val="24"/>
          <w:szCs w:val="24"/>
        </w:rPr>
        <w:t xml:space="preserve">ar Daugavpils </w:t>
      </w:r>
      <w:proofErr w:type="spellStart"/>
      <w:r w:rsidR="00185B9F" w:rsidRPr="00F60733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="00185B9F" w:rsidRPr="00F60733">
        <w:rPr>
          <w:rFonts w:ascii="Times New Roman" w:hAnsi="Times New Roman" w:cs="Times New Roman"/>
          <w:sz w:val="24"/>
          <w:szCs w:val="24"/>
        </w:rPr>
        <w:t xml:space="preserve"> pašvaldības </w:t>
      </w:r>
      <w:r w:rsidRPr="00F60733">
        <w:rPr>
          <w:rFonts w:ascii="Times New Roman" w:hAnsi="Times New Roman" w:cs="Times New Roman"/>
          <w:sz w:val="24"/>
          <w:szCs w:val="24"/>
        </w:rPr>
        <w:t>domes 2023.gada___.___________</w:t>
      </w:r>
    </w:p>
    <w:p w:rsidR="0044271E" w:rsidRPr="00F60733" w:rsidRDefault="0044271E" w:rsidP="004427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0733">
        <w:rPr>
          <w:rFonts w:ascii="Times New Roman" w:hAnsi="Times New Roman" w:cs="Times New Roman"/>
          <w:sz w:val="24"/>
          <w:szCs w:val="24"/>
        </w:rPr>
        <w:t>lēmumu Nr._______(prot. Nr.____,____.§)</w:t>
      </w:r>
    </w:p>
    <w:p w:rsidR="0044271E" w:rsidRPr="00F60733" w:rsidRDefault="0044271E" w:rsidP="0044271E">
      <w:pPr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44271E" w:rsidRPr="00F60733" w:rsidRDefault="001749FD" w:rsidP="001749FD">
      <w:pPr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F6073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Grozījumi </w:t>
      </w:r>
      <w:r w:rsidR="0044271E" w:rsidRPr="00F6073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Daugavpils </w:t>
      </w:r>
      <w:proofErr w:type="spellStart"/>
      <w:r w:rsidR="0044271E" w:rsidRPr="00F60733">
        <w:rPr>
          <w:rFonts w:ascii="Times New Roman" w:eastAsia="Times New Roman" w:hAnsi="Times New Roman" w:cs="Times New Roman"/>
          <w:b/>
          <w:sz w:val="24"/>
          <w:szCs w:val="24"/>
        </w:rPr>
        <w:t>valstspilsētas</w:t>
      </w:r>
      <w:proofErr w:type="spellEnd"/>
      <w:r w:rsidR="0044271E" w:rsidRPr="00F60733">
        <w:rPr>
          <w:rFonts w:ascii="Times New Roman" w:eastAsia="Times New Roman" w:hAnsi="Times New Roman" w:cs="Times New Roman"/>
          <w:b/>
          <w:sz w:val="24"/>
          <w:szCs w:val="24"/>
        </w:rPr>
        <w:t xml:space="preserve"> pašvaldības </w:t>
      </w:r>
      <w:r w:rsidR="0044271E" w:rsidRPr="00F6073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domes </w:t>
      </w:r>
      <w:r w:rsidR="0044271E" w:rsidRPr="00F60733">
        <w:rPr>
          <w:rFonts w:ascii="Times New Roman" w:eastAsia="Times New Roman" w:hAnsi="Times New Roman" w:cs="Times New Roman"/>
          <w:b/>
          <w:sz w:val="24"/>
          <w:szCs w:val="24"/>
        </w:rPr>
        <w:t>2023.gada</w:t>
      </w:r>
      <w:r w:rsidR="009B676E" w:rsidRPr="00F60733">
        <w:rPr>
          <w:rFonts w:ascii="Times New Roman" w:eastAsia="Times New Roman" w:hAnsi="Times New Roman" w:cs="Times New Roman"/>
          <w:b/>
          <w:sz w:val="24"/>
          <w:szCs w:val="24"/>
        </w:rPr>
        <w:t xml:space="preserve"> 14</w:t>
      </w:r>
      <w:r w:rsidR="0044271E" w:rsidRPr="00F6073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B676E" w:rsidRPr="00F60733">
        <w:rPr>
          <w:rFonts w:ascii="Times New Roman" w:eastAsia="Times New Roman" w:hAnsi="Times New Roman" w:cs="Times New Roman"/>
          <w:b/>
          <w:sz w:val="24"/>
          <w:szCs w:val="24"/>
        </w:rPr>
        <w:t>septembra</w:t>
      </w:r>
      <w:r w:rsidR="0044271E" w:rsidRPr="00F6073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saistoš</w:t>
      </w:r>
      <w:r w:rsidRPr="00F6073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ajos</w:t>
      </w:r>
      <w:r w:rsidR="0044271E" w:rsidRPr="00F6073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noteikum</w:t>
      </w:r>
      <w:r w:rsidRPr="00F6073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os</w:t>
      </w:r>
      <w:r w:rsidR="0044271E" w:rsidRPr="00F6073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Nr.</w:t>
      </w:r>
      <w:r w:rsidR="009B676E" w:rsidRPr="00F6073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14</w:t>
      </w:r>
      <w:r w:rsidR="0044271E" w:rsidRPr="00F6073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Pr="00F6073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44271E" w:rsidRPr="00F6073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“Pašvaldības sociālie pakalpojumi”</w:t>
      </w:r>
    </w:p>
    <w:p w:rsidR="0044271E" w:rsidRPr="00F60733" w:rsidRDefault="0044271E" w:rsidP="004427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  <w:lang w:eastAsia="lv-LV"/>
        </w:rPr>
      </w:pPr>
    </w:p>
    <w:p w:rsidR="0044271E" w:rsidRPr="00F60733" w:rsidRDefault="0044271E" w:rsidP="004427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F60733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Izdoti saskaņā ar </w:t>
      </w:r>
      <w:hyperlink r:id="rId12" w:tgtFrame="_blank" w:history="1">
        <w:r w:rsidRPr="00F60733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lv-LV"/>
          </w:rPr>
          <w:t>Sociālo pakalpojumu un sociālās palīdzības likuma</w:t>
        </w:r>
      </w:hyperlink>
      <w:r w:rsidRPr="00F60733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 </w:t>
      </w:r>
    </w:p>
    <w:p w:rsidR="00665455" w:rsidRPr="00F60733" w:rsidRDefault="00C93D62" w:rsidP="004427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hyperlink r:id="rId13" w:anchor="p3" w:tgtFrame="_blank" w:history="1">
        <w:r w:rsidR="0044271E" w:rsidRPr="00F60733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lv-LV"/>
          </w:rPr>
          <w:t>3.panta</w:t>
        </w:r>
      </w:hyperlink>
      <w:r w:rsidR="0044271E" w:rsidRPr="00F60733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  trešo daļu un </w:t>
      </w:r>
      <w:hyperlink r:id="rId14" w:tgtFrame="_blank" w:history="1">
        <w:r w:rsidR="0044271E" w:rsidRPr="00F60733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lv-LV"/>
          </w:rPr>
          <w:t>Invaliditātes likuma</w:t>
        </w:r>
      </w:hyperlink>
      <w:r w:rsidR="0044271E" w:rsidRPr="00F60733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 </w:t>
      </w:r>
      <w:hyperlink r:id="rId15" w:anchor="p12" w:tgtFrame="_blank" w:history="1">
        <w:r w:rsidR="0044271E" w:rsidRPr="00F60733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lv-LV"/>
          </w:rPr>
          <w:t>12 panta</w:t>
        </w:r>
      </w:hyperlink>
      <w:r w:rsidR="0044271E" w:rsidRPr="00F60733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 6.</w:t>
      </w:r>
      <w:r w:rsidR="0044271E" w:rsidRPr="00F60733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eastAsia="lv-LV"/>
        </w:rPr>
        <w:t>2</w:t>
      </w:r>
      <w:r w:rsidR="0044271E" w:rsidRPr="00F60733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 daļu,</w:t>
      </w:r>
    </w:p>
    <w:p w:rsidR="00665455" w:rsidRPr="00F60733" w:rsidRDefault="00665455" w:rsidP="006654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F60733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Ministru kabineta 2003.gada 27.maija noteikumu Nr.275 "</w:t>
      </w:r>
      <w:r w:rsidRPr="00F60733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fldChar w:fldCharType="begin"/>
      </w:r>
      <w:r w:rsidRPr="00F60733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instrText xml:space="preserve"> HYPERLINK "https://likumi.lv/ta/id/75481-socialas-aprupes-un-socialas-rehabilitacijas-pakalpojumu-samaksas-kartiba-un-kartiba-kada-pakalpojuma-izmaksas-tiek-segtas-no-p..." \t "_blank" </w:instrText>
      </w:r>
      <w:r w:rsidRPr="00F60733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fldChar w:fldCharType="separate"/>
      </w:r>
      <w:r w:rsidRPr="00F60733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Sociālās aprūpes un sociālās rehabilitācijas</w:t>
      </w:r>
    </w:p>
    <w:p w:rsidR="0044271E" w:rsidRPr="00F60733" w:rsidRDefault="00665455" w:rsidP="006654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F60733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   pakalpojumu samaksas kārtība un kārtība, kādā pakalpojuma izmaksas tiek segtas no pašvaldības budžeta</w:t>
      </w:r>
      <w:r w:rsidRPr="00F60733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fldChar w:fldCharType="end"/>
      </w:r>
      <w:r w:rsidRPr="00F60733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" </w:t>
      </w:r>
      <w:hyperlink r:id="rId16" w:anchor="p6" w:tgtFrame="_blank" w:history="1">
        <w:r w:rsidRPr="00F60733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lv-LV"/>
          </w:rPr>
          <w:t>6.punktu</w:t>
        </w:r>
      </w:hyperlink>
      <w:r w:rsidR="0044271E" w:rsidRPr="00F60733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br/>
      </w:r>
      <w:bookmarkStart w:id="1" w:name="n1"/>
      <w:bookmarkStart w:id="2" w:name="n-626252"/>
      <w:bookmarkEnd w:id="1"/>
      <w:bookmarkEnd w:id="2"/>
    </w:p>
    <w:p w:rsidR="000D7ECA" w:rsidRPr="00F60733" w:rsidRDefault="000D7ECA" w:rsidP="006654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</w:p>
    <w:p w:rsidR="00954FF5" w:rsidRPr="00F60733" w:rsidRDefault="00954FF5" w:rsidP="0066254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3" w:name="n2"/>
      <w:bookmarkStart w:id="4" w:name="n-626258"/>
      <w:bookmarkEnd w:id="3"/>
      <w:bookmarkEnd w:id="4"/>
      <w:r w:rsidRPr="00F6073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Izdarīt Daugavpils </w:t>
      </w:r>
      <w:proofErr w:type="spellStart"/>
      <w:r w:rsidRPr="00F60733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valstspilsētas</w:t>
      </w:r>
      <w:proofErr w:type="spellEnd"/>
      <w:r w:rsidRPr="00F6073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pašvaldības domes 2023.gada 14.septembra saistošajos noteikumos Nr.</w:t>
      </w:r>
      <w:r w:rsidR="009B676E" w:rsidRPr="00F60733">
        <w:rPr>
          <w:rFonts w:ascii="Times New Roman" w:eastAsia="Times New Roman" w:hAnsi="Times New Roman" w:cs="Times New Roman"/>
          <w:sz w:val="24"/>
          <w:szCs w:val="24"/>
          <w:lang w:eastAsia="lv-LV"/>
        </w:rPr>
        <w:t>14</w:t>
      </w:r>
      <w:r w:rsidRPr="00F6073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“Pašvaldības sociālie pakalpojumi” (Latvijas Vēstnesis 2023, Nr.</w:t>
      </w:r>
      <w:r w:rsidR="00EC11E1" w:rsidRPr="00F60733">
        <w:rPr>
          <w:rFonts w:ascii="Times New Roman" w:eastAsia="Times New Roman" w:hAnsi="Times New Roman" w:cs="Times New Roman"/>
          <w:sz w:val="24"/>
          <w:szCs w:val="24"/>
          <w:lang w:eastAsia="lv-LV"/>
        </w:rPr>
        <w:t>195</w:t>
      </w:r>
      <w:r w:rsidRPr="00F60733">
        <w:rPr>
          <w:rFonts w:ascii="Times New Roman" w:eastAsia="Times New Roman" w:hAnsi="Times New Roman" w:cs="Times New Roman"/>
          <w:sz w:val="24"/>
          <w:szCs w:val="24"/>
          <w:lang w:eastAsia="lv-LV"/>
        </w:rPr>
        <w:t>) šādus grozījumus:</w:t>
      </w:r>
    </w:p>
    <w:p w:rsidR="00954FF5" w:rsidRPr="00CB3192" w:rsidRDefault="00954FF5" w:rsidP="0066254C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lv-LV"/>
        </w:rPr>
      </w:pPr>
      <w:r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izteikt 43.punktu šādā redakcijā:</w:t>
      </w:r>
      <w:r w:rsidR="00E42379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</w:p>
    <w:p w:rsidR="00A85FCC" w:rsidRPr="00CB3192" w:rsidRDefault="00954FF5" w:rsidP="00954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“43. </w:t>
      </w:r>
      <w:r w:rsidR="008A52D8" w:rsidRPr="00CB3192">
        <w:rPr>
          <w:rFonts w:ascii="Times New Roman" w:hAnsi="Times New Roman" w:cs="Times New Roman"/>
          <w:sz w:val="24"/>
          <w:szCs w:val="24"/>
          <w:shd w:val="clear" w:color="auto" w:fill="FFFFFF"/>
        </w:rPr>
        <w:t> Dienas aprūpes centra pakalpojums personai, kura deklarējusi savu dzīvesvietu pašvaldībā</w:t>
      </w:r>
      <w:r w:rsidR="008A52D8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kuras mājsaimniecība atzīta par trūcīgu vai maznodrošinātu</w:t>
      </w:r>
      <w:r w:rsidR="008A52D8" w:rsidRPr="00CB3192">
        <w:rPr>
          <w:rFonts w:ascii="Times New Roman" w:hAnsi="Times New Roman" w:cs="Times New Roman"/>
          <w:sz w:val="24"/>
          <w:szCs w:val="24"/>
          <w:shd w:val="clear" w:color="auto" w:fill="FFFFFF"/>
        </w:rPr>
        <w:t>, ir bezmaksas.</w:t>
      </w:r>
      <w:r w:rsidR="008A52D8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”.</w:t>
      </w:r>
    </w:p>
    <w:p w:rsidR="006B4FA8" w:rsidRPr="00CB3192" w:rsidRDefault="00A85FCC" w:rsidP="000D7E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2. </w:t>
      </w:r>
      <w:r w:rsidR="006B4FA8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izteikt 5</w:t>
      </w:r>
      <w:r w:rsidR="00734E62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="006B4FA8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.punktu šādā redakcijā:</w:t>
      </w:r>
      <w:r w:rsidR="00E42379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6B4FA8" w:rsidRPr="00CB3192" w:rsidRDefault="006B4FA8" w:rsidP="00662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“5</w:t>
      </w:r>
      <w:r w:rsidR="00734E62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66254C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Grupu dzīvokļa pakalpojums personai, kura deklarējusi savu dzīvesvietu pašvaldībā, ir bezmaksas.</w:t>
      </w:r>
      <w:r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  <w:r w:rsidR="00C818FD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916847" w:rsidRPr="00CB3192" w:rsidRDefault="00185B9F" w:rsidP="0091684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3. </w:t>
      </w:r>
      <w:r w:rsidR="00954FF5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16847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izteikt 62.punktu šādā redakcijā:</w:t>
      </w:r>
    </w:p>
    <w:p w:rsidR="00916847" w:rsidRPr="00CB3192" w:rsidRDefault="00916847" w:rsidP="0091684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“62. Lai saņemtu patversmes pakalpojumu, persona vēršas tieši pie pakalpojuma sniedzēja. Patversmes pakalpojums ietver naktsmītni, personiskās higiēnas iespējas, sociālo rehabilitāciju, sociālā darbinieka konsultācijas, ja pilngadīgai personai nav noteiktas dzīvesvietas vai perso</w:t>
      </w:r>
      <w:r w:rsidR="00AC61F0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na ir nonākusi krīzes situācijā</w:t>
      </w:r>
      <w:r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r w:rsidR="00AC61F0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ja tās </w:t>
      </w:r>
      <w:r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iepriekšējā dzīvesvieta bija deklarēta pašvaldībā.”;</w:t>
      </w:r>
    </w:p>
    <w:p w:rsidR="006B4FA8" w:rsidRPr="00CB3192" w:rsidRDefault="00916847" w:rsidP="000D7E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4. </w:t>
      </w:r>
      <w:r w:rsidR="006D7E12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izteikt </w:t>
      </w:r>
      <w:r w:rsidR="0045045B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69</w:t>
      </w:r>
      <w:r w:rsidR="006D7E12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6B4FA8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punktu šādā redakcijā:</w:t>
      </w:r>
    </w:p>
    <w:p w:rsidR="0006200E" w:rsidRPr="00CB3192" w:rsidRDefault="006B4FA8" w:rsidP="009D78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r w:rsidR="0006200E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69</w:t>
      </w:r>
      <w:r w:rsidR="006D7E12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77AAE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Bezmaksas s</w:t>
      </w:r>
      <w:r w:rsidR="009D7877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pecializētā autotransporta pakalpojumu</w:t>
      </w:r>
      <w:r w:rsidR="00977AAE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A0EC3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(izņemot, ja šāds pakalpojums tiek apmaksāts no valsts budžeta līdzekļiem) </w:t>
      </w:r>
      <w:r w:rsidR="008F6C77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ne vairāk kā sešas</w:t>
      </w:r>
      <w:r w:rsidR="008F6C77" w:rsidRPr="00CB3192"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  <w:t xml:space="preserve"> </w:t>
      </w:r>
      <w:r w:rsidR="008F6C77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reizes gadā nokļūšanai uz medicīnisko vai rehabilitācijas iestādi pašvaldībā vai citā Latvijas pilsētā</w:t>
      </w:r>
      <w:r w:rsidR="00DA0EC3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9D7877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tiesīga saņemt</w:t>
      </w:r>
      <w:r w:rsidR="008F6C77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persona, kuras dzīvesvieta deklarēta pašvaldībā, </w:t>
      </w:r>
      <w:r w:rsidR="00B31C49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ja</w:t>
      </w:r>
      <w:r w:rsidR="0006200E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:rsidR="008F6C77" w:rsidRPr="00CB3192" w:rsidRDefault="0006200E" w:rsidP="009D78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69.1.</w:t>
      </w:r>
      <w:r w:rsidR="009D7877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60733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personai </w:t>
      </w:r>
      <w:r w:rsidR="008F6C77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ir </w:t>
      </w:r>
      <w:r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funkcionāli traucējum</w:t>
      </w:r>
      <w:r w:rsidR="006064C7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 </w:t>
      </w:r>
      <w:r w:rsidR="00DA0EC3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(persona ir ar 1. </w:t>
      </w:r>
      <w:r w:rsidR="006064C7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vai </w:t>
      </w:r>
      <w:r w:rsidR="00DA0EC3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2. grupas invaliditāti, bērns ar invaliditāti)</w:t>
      </w:r>
      <w:r w:rsidR="00B31C49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DA0EC3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 </w:t>
      </w:r>
      <w:r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apgrūtināta pārvietošanās</w:t>
      </w:r>
      <w:r w:rsidR="00DA0EC3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</w:t>
      </w:r>
      <w:r w:rsidR="008F6C77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60733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tā</w:t>
      </w:r>
      <w:r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nespēj pārvietoties ar sabiedrisko transportu</w:t>
      </w:r>
      <w:r w:rsidR="008F6C77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DA0EC3" w:rsidRPr="00CB3192" w:rsidRDefault="0006200E" w:rsidP="009D78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69.2. </w:t>
      </w:r>
      <w:r w:rsidR="00F60733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personai </w:t>
      </w:r>
      <w:r w:rsidR="008F6C77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noteikta </w:t>
      </w:r>
      <w:r w:rsidR="00977AAE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invaliditāt</w:t>
      </w:r>
      <w:r w:rsidR="008F6C77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="00977AAE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D7877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(izņemot personu, kura </w:t>
      </w:r>
      <w:r w:rsidR="00977AAE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ārstējas</w:t>
      </w:r>
      <w:r w:rsidR="006064C7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ārstniecības iestādē)</w:t>
      </w:r>
      <w:r w:rsidR="009D7877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A0EC3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</w:t>
      </w:r>
      <w:r w:rsidR="00F60733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ja tā</w:t>
      </w:r>
      <w:r w:rsidR="00DA0EC3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D7877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transportējama guļus stāvoklī</w:t>
      </w:r>
      <w:r w:rsidR="00DA0EC3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, jo</w:t>
      </w:r>
      <w:r w:rsidR="009D7877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veselības stāvokļa dēļ nespēj nosēdēt autotransporta sēdeklī vai </w:t>
      </w:r>
      <w:proofErr w:type="spellStart"/>
      <w:r w:rsidR="009D7877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ratiņkrēslā</w:t>
      </w:r>
      <w:proofErr w:type="spellEnd"/>
      <w:r w:rsidR="009D7877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, jo nepieciešama pozicionēšana</w:t>
      </w:r>
      <w:r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9D7877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60733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ja tās </w:t>
      </w:r>
      <w:r w:rsidR="009D7877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pārvadāšanai ir nepieciešams specializēt</w:t>
      </w:r>
      <w:r w:rsidR="00AC61F0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s transportlīdzeklis;</w:t>
      </w:r>
      <w:r w:rsidR="009D7877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06200E" w:rsidRPr="00CB3192" w:rsidRDefault="00916847" w:rsidP="009D78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="0066254C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B31C49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svītrot</w:t>
      </w:r>
      <w:r w:rsidR="0066254C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06200E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71.punktu;</w:t>
      </w:r>
    </w:p>
    <w:p w:rsidR="00B31C49" w:rsidRPr="00CB3192" w:rsidRDefault="00916847" w:rsidP="009D78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6</w:t>
      </w:r>
      <w:r w:rsidR="0006200E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B31C49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izteikt 73.punktu šādā redakcijā:</w:t>
      </w:r>
    </w:p>
    <w:p w:rsidR="00B31C49" w:rsidRPr="00CB3192" w:rsidRDefault="00B31C49" w:rsidP="00B31C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“73. Bezmaksas sociālā taksometra pakalpojumu ne vairāk kā desmit</w:t>
      </w:r>
      <w:r w:rsidRPr="00CB3192"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  <w:t xml:space="preserve"> </w:t>
      </w:r>
      <w:r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reizes mēnesī tiesīga saņemt persona ar invaliditāti, kurai ir kustību traucējumi un kura pārvietojas </w:t>
      </w:r>
      <w:proofErr w:type="spellStart"/>
      <w:r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ratiņkrēslā</w:t>
      </w:r>
      <w:proofErr w:type="spellEnd"/>
      <w:r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, ja tās dzīvesvieta deklarēta pašvaldībā, un tās pavadonis, - transportēšanai ar sociālo taksometru, nokļūšanai uz vietām pašvaldības teritorijā.”</w:t>
      </w:r>
    </w:p>
    <w:p w:rsidR="0066254C" w:rsidRPr="00CB3192" w:rsidRDefault="00916847" w:rsidP="009D78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</w:pPr>
      <w:r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="00B31C49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06200E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svītrot </w:t>
      </w:r>
      <w:r w:rsidR="0066254C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74.punktu;</w:t>
      </w:r>
    </w:p>
    <w:p w:rsidR="00954FF5" w:rsidRPr="00CB3192" w:rsidRDefault="00916847" w:rsidP="000D7E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lv-LV"/>
        </w:rPr>
      </w:pPr>
      <w:r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1E6952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C0057E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85B9F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izteikt 81.punktu šādā redakcijā:</w:t>
      </w:r>
      <w:r w:rsidR="00E42379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185B9F" w:rsidRPr="00CB3192" w:rsidRDefault="00185B9F" w:rsidP="00954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“81. </w:t>
      </w:r>
      <w:r w:rsidR="008A52D8" w:rsidRPr="00CB3192">
        <w:rPr>
          <w:rFonts w:ascii="Times New Roman" w:hAnsi="Times New Roman" w:cs="Times New Roman"/>
          <w:sz w:val="24"/>
          <w:szCs w:val="24"/>
          <w:shd w:val="clear" w:color="auto" w:fill="FFFFFF"/>
        </w:rPr>
        <w:t>Specializētās darbnīcas pakalpojums personai, kura deklarēju</w:t>
      </w:r>
      <w:r w:rsidR="00061C50" w:rsidRPr="00CB3192">
        <w:rPr>
          <w:rFonts w:ascii="Times New Roman" w:hAnsi="Times New Roman" w:cs="Times New Roman"/>
          <w:sz w:val="24"/>
          <w:szCs w:val="24"/>
          <w:shd w:val="clear" w:color="auto" w:fill="FFFFFF"/>
        </w:rPr>
        <w:t>si</w:t>
      </w:r>
      <w:r w:rsidR="008A52D8" w:rsidRPr="00CB3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savu dzīvesvietu pašvaldībā </w:t>
      </w:r>
      <w:r w:rsidR="008A52D8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un kuras mājsaimniecība atzīta par trūcīgu vai maznodrošinātu</w:t>
      </w:r>
      <w:r w:rsidR="008A52D8" w:rsidRPr="00CB3192">
        <w:rPr>
          <w:rFonts w:ascii="Times New Roman" w:hAnsi="Times New Roman" w:cs="Times New Roman"/>
          <w:sz w:val="24"/>
          <w:szCs w:val="24"/>
          <w:shd w:val="clear" w:color="auto" w:fill="FFFFFF"/>
        </w:rPr>
        <w:t>, ir bezmaksas.”.</w:t>
      </w:r>
    </w:p>
    <w:p w:rsidR="0044271E" w:rsidRPr="00CB3192" w:rsidRDefault="0044271E" w:rsidP="00442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5" w:name="n11"/>
      <w:bookmarkStart w:id="6" w:name="n-626313"/>
      <w:bookmarkStart w:id="7" w:name="p54"/>
      <w:bookmarkStart w:id="8" w:name="p-626316"/>
      <w:bookmarkStart w:id="9" w:name="n15"/>
      <w:bookmarkStart w:id="10" w:name="n-626332"/>
      <w:bookmarkStart w:id="11" w:name="n21_1"/>
      <w:bookmarkStart w:id="12" w:name="n-785525"/>
      <w:bookmarkStart w:id="13" w:name="n21_2"/>
      <w:bookmarkStart w:id="14" w:name="n-1024554"/>
      <w:bookmarkStart w:id="15" w:name="n21_3"/>
      <w:bookmarkStart w:id="16" w:name="n-1024559"/>
      <w:bookmarkStart w:id="17" w:name="n21_4"/>
      <w:bookmarkStart w:id="18" w:name="n-1024565"/>
      <w:bookmarkStart w:id="19" w:name="p89"/>
      <w:bookmarkStart w:id="20" w:name="p-626363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0C5C32" w:rsidRPr="00CB3192" w:rsidRDefault="000C5C32" w:rsidP="00442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4271E" w:rsidRPr="00CB3192" w:rsidRDefault="0044271E" w:rsidP="00442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Daugavpils </w:t>
      </w:r>
      <w:proofErr w:type="spellStart"/>
      <w:r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valstspilsētas</w:t>
      </w:r>
      <w:proofErr w:type="spellEnd"/>
      <w:r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pašvaldības domes priekšsēdētājs </w:t>
      </w:r>
      <w:r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A.Elksniņš</w:t>
      </w:r>
    </w:p>
    <w:p w:rsidR="0044271E" w:rsidRPr="00CB3192" w:rsidRDefault="0044271E" w:rsidP="0044271E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</w:p>
    <w:p w:rsidR="0044271E" w:rsidRPr="00CB3192" w:rsidRDefault="0044271E" w:rsidP="0044271E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</w:p>
    <w:p w:rsidR="0044271E" w:rsidRPr="00CB3192" w:rsidRDefault="0044271E" w:rsidP="0044271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271E" w:rsidRPr="00CB3192" w:rsidRDefault="0044271E" w:rsidP="0044271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271E" w:rsidRPr="00CB3192" w:rsidRDefault="0044271E" w:rsidP="0044271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271E" w:rsidRPr="00CB3192" w:rsidRDefault="0044271E" w:rsidP="0044271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271E" w:rsidRPr="00CB3192" w:rsidRDefault="0044271E" w:rsidP="0044271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271E" w:rsidRPr="00CB3192" w:rsidRDefault="0044271E" w:rsidP="0044271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271E" w:rsidRPr="00CB3192" w:rsidRDefault="0044271E" w:rsidP="0044271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271E" w:rsidRPr="00CB3192" w:rsidRDefault="0044271E" w:rsidP="0044271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3192">
        <w:rPr>
          <w:rFonts w:ascii="Times New Roman" w:eastAsia="Times New Roman" w:hAnsi="Times New Roman" w:cs="Times New Roman"/>
          <w:b/>
          <w:sz w:val="24"/>
          <w:szCs w:val="24"/>
        </w:rPr>
        <w:t>Projekts</w:t>
      </w:r>
    </w:p>
    <w:p w:rsidR="0044271E" w:rsidRPr="00CB3192" w:rsidRDefault="009B676E" w:rsidP="0044271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319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Grozījumu Daugavpils </w:t>
      </w:r>
      <w:proofErr w:type="spellStart"/>
      <w:r w:rsidRPr="00CB3192">
        <w:rPr>
          <w:rFonts w:ascii="Times New Roman" w:eastAsia="Times New Roman" w:hAnsi="Times New Roman" w:cs="Times New Roman"/>
          <w:b/>
          <w:sz w:val="24"/>
          <w:szCs w:val="24"/>
        </w:rPr>
        <w:t>valstspilsētas</w:t>
      </w:r>
      <w:proofErr w:type="spellEnd"/>
      <w:r w:rsidRPr="00CB3192">
        <w:rPr>
          <w:rFonts w:ascii="Times New Roman" w:eastAsia="Times New Roman" w:hAnsi="Times New Roman" w:cs="Times New Roman"/>
          <w:b/>
          <w:sz w:val="24"/>
          <w:szCs w:val="24"/>
        </w:rPr>
        <w:t xml:space="preserve"> pašvaldības </w:t>
      </w:r>
      <w:r w:rsidRPr="00CB319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domes </w:t>
      </w:r>
      <w:r w:rsidRPr="00CB3192">
        <w:rPr>
          <w:rFonts w:ascii="Times New Roman" w:eastAsia="Times New Roman" w:hAnsi="Times New Roman" w:cs="Times New Roman"/>
          <w:b/>
          <w:sz w:val="24"/>
          <w:szCs w:val="24"/>
        </w:rPr>
        <w:t>2023.gada 14.septembra</w:t>
      </w:r>
      <w:r w:rsidRPr="00CB319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saistošajos noteikumos Nr.14  “Pašvaldības sociālie pakalpojumi”</w:t>
      </w:r>
      <w:r w:rsidR="0044271E" w:rsidRPr="00CB3192">
        <w:rPr>
          <w:rFonts w:ascii="Times New Roman" w:eastAsia="Times New Roman" w:hAnsi="Times New Roman" w:cs="Times New Roman"/>
          <w:b/>
          <w:sz w:val="24"/>
          <w:szCs w:val="24"/>
        </w:rPr>
        <w:t xml:space="preserve"> paskaidrojuma raksts</w:t>
      </w:r>
    </w:p>
    <w:tbl>
      <w:tblPr>
        <w:tblW w:w="10260" w:type="dxa"/>
        <w:tblInd w:w="-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7785"/>
      </w:tblGrid>
      <w:tr w:rsidR="0044271E" w:rsidRPr="00CB3192" w:rsidTr="00D77414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4271E" w:rsidRPr="00CB3192" w:rsidRDefault="0044271E" w:rsidP="00D77414">
            <w:pPr>
              <w:spacing w:after="0" w:line="240" w:lineRule="auto"/>
              <w:ind w:right="3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3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Paskaidrojuma raksta sadaļa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271E" w:rsidRPr="00CB3192" w:rsidRDefault="0044271E" w:rsidP="00D77414">
            <w:pPr>
              <w:spacing w:after="0" w:line="240" w:lineRule="auto"/>
              <w:ind w:right="10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B3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Norādāmā informācija </w:t>
            </w:r>
          </w:p>
        </w:tc>
      </w:tr>
      <w:tr w:rsidR="0044271E" w:rsidRPr="00CB3192" w:rsidTr="00D77414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4271E" w:rsidRPr="00CB3192" w:rsidRDefault="0044271E" w:rsidP="00D77414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Mērķis un nepieciešamības pamatojums 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23190" w:rsidRPr="00CB3192" w:rsidRDefault="0044271E" w:rsidP="00B23190">
            <w:pPr>
              <w:spacing w:after="0" w:line="240" w:lineRule="auto"/>
              <w:ind w:left="132"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192">
              <w:rPr>
                <w:rFonts w:ascii="Times New Roman" w:hAnsi="Times New Roman" w:cs="Times New Roman"/>
                <w:sz w:val="24"/>
                <w:szCs w:val="24"/>
              </w:rPr>
              <w:t xml:space="preserve">Saskaņā ar </w:t>
            </w:r>
            <w:hyperlink r:id="rId17" w:tgtFrame="_blank" w:history="1">
              <w:r w:rsidRPr="00CB3192">
                <w:rPr>
                  <w:rFonts w:ascii="Times New Roman" w:hAnsi="Times New Roman" w:cs="Times New Roman"/>
                  <w:sz w:val="24"/>
                  <w:szCs w:val="24"/>
                </w:rPr>
                <w:t>Sociālo pakalpojumu un sociālās palīdzības likuma</w:t>
              </w:r>
            </w:hyperlink>
            <w:r w:rsidRPr="00CB31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8" w:anchor="p3" w:tgtFrame="_blank" w:history="1">
              <w:r w:rsidRPr="00CB3192">
                <w:rPr>
                  <w:rFonts w:ascii="Times New Roman" w:hAnsi="Times New Roman" w:cs="Times New Roman"/>
                  <w:sz w:val="24"/>
                  <w:szCs w:val="24"/>
                </w:rPr>
                <w:t>3.panta</w:t>
              </w:r>
            </w:hyperlink>
            <w:r w:rsidRPr="00CB3192">
              <w:rPr>
                <w:rFonts w:ascii="Times New Roman" w:hAnsi="Times New Roman" w:cs="Times New Roman"/>
                <w:sz w:val="24"/>
                <w:szCs w:val="24"/>
              </w:rPr>
              <w:t xml:space="preserve"> trešo daļu, kārtību, kādā saņemami pašvaldību sniegtie sociālie pakalpojumi, nosaka pašvaldību saistošajos noteikumos. </w:t>
            </w:r>
          </w:p>
          <w:p w:rsidR="00B16B4C" w:rsidRPr="00CB3192" w:rsidRDefault="0044271E" w:rsidP="002405BA">
            <w:pPr>
              <w:spacing w:after="0" w:line="240" w:lineRule="auto"/>
              <w:ind w:left="132"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192">
              <w:rPr>
                <w:rFonts w:ascii="Times New Roman" w:hAnsi="Times New Roman" w:cs="Times New Roman"/>
                <w:sz w:val="24"/>
                <w:szCs w:val="24"/>
              </w:rPr>
              <w:t xml:space="preserve">Saistošie noteikumi </w:t>
            </w:r>
            <w:r w:rsidR="00B23190" w:rsidRPr="00CB3192">
              <w:rPr>
                <w:rFonts w:ascii="Times New Roman" w:hAnsi="Times New Roman" w:cs="Times New Roman"/>
                <w:sz w:val="24"/>
                <w:szCs w:val="24"/>
              </w:rPr>
              <w:t xml:space="preserve">paredz izdarīt grozījumus esošo </w:t>
            </w:r>
            <w:r w:rsidRPr="00CB3192">
              <w:rPr>
                <w:rFonts w:ascii="Times New Roman" w:hAnsi="Times New Roman" w:cs="Times New Roman"/>
                <w:sz w:val="24"/>
                <w:szCs w:val="24"/>
              </w:rPr>
              <w:t>pašvaldības sniegt</w:t>
            </w:r>
            <w:r w:rsidR="00B23190" w:rsidRPr="00CB319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B3192">
              <w:rPr>
                <w:rFonts w:ascii="Times New Roman" w:hAnsi="Times New Roman" w:cs="Times New Roman"/>
                <w:sz w:val="24"/>
                <w:szCs w:val="24"/>
              </w:rPr>
              <w:t xml:space="preserve"> sociālo pakalpojumu veid</w:t>
            </w:r>
            <w:r w:rsidR="00B23190" w:rsidRPr="00CB3192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Pr="00CB31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23190" w:rsidRPr="00CB3192">
              <w:rPr>
                <w:rFonts w:ascii="Times New Roman" w:hAnsi="Times New Roman" w:cs="Times New Roman"/>
                <w:sz w:val="24"/>
                <w:szCs w:val="24"/>
              </w:rPr>
              <w:t xml:space="preserve"> ieviešot jaunu </w:t>
            </w:r>
            <w:r w:rsidR="00C0057E" w:rsidRPr="00CB3192">
              <w:rPr>
                <w:rFonts w:ascii="Times New Roman" w:hAnsi="Times New Roman" w:cs="Times New Roman"/>
                <w:sz w:val="24"/>
                <w:szCs w:val="24"/>
              </w:rPr>
              <w:t xml:space="preserve">bezmaksas pakalpojumu </w:t>
            </w:r>
            <w:r w:rsidR="00B23190" w:rsidRPr="00CB3192">
              <w:rPr>
                <w:rFonts w:ascii="Times New Roman" w:hAnsi="Times New Roman" w:cs="Times New Roman"/>
                <w:sz w:val="24"/>
                <w:szCs w:val="24"/>
              </w:rPr>
              <w:t>- s</w:t>
            </w:r>
            <w:r w:rsidR="00B23190"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pecializētā autotransporta pakalpojumu </w:t>
            </w:r>
            <w:r w:rsidR="00B23190" w:rsidRPr="00CB3192">
              <w:rPr>
                <w:rFonts w:ascii="Times New Roman" w:hAnsi="Times New Roman" w:cs="Times New Roman"/>
                <w:sz w:val="24"/>
                <w:szCs w:val="24"/>
              </w:rPr>
              <w:t xml:space="preserve">personai </w:t>
            </w:r>
            <w:r w:rsidR="00C0057E" w:rsidRPr="00CB3192">
              <w:rPr>
                <w:rFonts w:ascii="Times New Roman" w:hAnsi="Times New Roman" w:cs="Times New Roman"/>
                <w:sz w:val="24"/>
                <w:szCs w:val="24"/>
              </w:rPr>
              <w:t>ar invaliditāti</w:t>
            </w:r>
            <w:r w:rsidR="006064C7" w:rsidRPr="00CB31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0057E" w:rsidRPr="00CB3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190" w:rsidRPr="00CB3192">
              <w:rPr>
                <w:rFonts w:ascii="Times New Roman" w:hAnsi="Times New Roman" w:cs="Times New Roman"/>
                <w:sz w:val="24"/>
                <w:szCs w:val="24"/>
              </w:rPr>
              <w:t xml:space="preserve">kura transportējama guļus stāvoklī un kura veselības stāvokļa dēļ nespēj nosēdēt autotransporta sēdeklī vai </w:t>
            </w:r>
            <w:proofErr w:type="spellStart"/>
            <w:r w:rsidR="00B23190" w:rsidRPr="00CB3192">
              <w:rPr>
                <w:rFonts w:ascii="Times New Roman" w:hAnsi="Times New Roman" w:cs="Times New Roman"/>
                <w:sz w:val="24"/>
                <w:szCs w:val="24"/>
              </w:rPr>
              <w:t>ratiņkrēslā</w:t>
            </w:r>
            <w:proofErr w:type="spellEnd"/>
            <w:r w:rsidR="00B23190" w:rsidRPr="00CB3192">
              <w:rPr>
                <w:rFonts w:ascii="Times New Roman" w:hAnsi="Times New Roman" w:cs="Times New Roman"/>
                <w:sz w:val="24"/>
                <w:szCs w:val="24"/>
              </w:rPr>
              <w:t>, jo nepieciešama pozicionēšana</w:t>
            </w:r>
            <w:r w:rsidR="00B23190"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kuras pārvadāšanai ir nepieciešams specializēts transportlīdzeklis, nokļūšanai uz medicīnisko vai rehabilitācijas iestādi pašvaldībā vai citā Latvijas pilsētā.</w:t>
            </w:r>
            <w:r w:rsidR="00B23190" w:rsidRPr="00CB3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057E" w:rsidRPr="00CB3192" w:rsidRDefault="003C6A3D" w:rsidP="002405BA">
            <w:pPr>
              <w:spacing w:after="0" w:line="240" w:lineRule="auto"/>
              <w:ind w:left="132"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192">
              <w:rPr>
                <w:rFonts w:ascii="Times New Roman" w:hAnsi="Times New Roman" w:cs="Times New Roman"/>
                <w:sz w:val="24"/>
                <w:szCs w:val="24"/>
              </w:rPr>
              <w:t>Šogad noslēdzas būtisks sabiedrībā balstītu sociālo pakalpojumu izveides un ieviešanas</w:t>
            </w:r>
            <w:r w:rsidR="00AE1F50" w:rsidRPr="00CB3192">
              <w:rPr>
                <w:rFonts w:ascii="Times New Roman" w:hAnsi="Times New Roman" w:cs="Times New Roman"/>
                <w:sz w:val="24"/>
                <w:szCs w:val="24"/>
              </w:rPr>
              <w:t xml:space="preserve"> jeb </w:t>
            </w:r>
            <w:proofErr w:type="spellStart"/>
            <w:r w:rsidR="00AE1F50" w:rsidRPr="00CB3192">
              <w:rPr>
                <w:rFonts w:ascii="Times New Roman" w:hAnsi="Times New Roman" w:cs="Times New Roman"/>
                <w:sz w:val="24"/>
                <w:szCs w:val="24"/>
              </w:rPr>
              <w:t>deinstitucionalizācijas</w:t>
            </w:r>
            <w:proofErr w:type="spellEnd"/>
            <w:r w:rsidRPr="00CB3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F50" w:rsidRPr="00CB3192">
              <w:rPr>
                <w:rFonts w:ascii="Times New Roman" w:hAnsi="Times New Roman" w:cs="Times New Roman"/>
                <w:sz w:val="24"/>
                <w:szCs w:val="24"/>
              </w:rPr>
              <w:t xml:space="preserve">(turpmāk- </w:t>
            </w:r>
            <w:r w:rsidRPr="00CB3192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="00AE1F50" w:rsidRPr="00CB31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B3192">
              <w:rPr>
                <w:rFonts w:ascii="Times New Roman" w:hAnsi="Times New Roman" w:cs="Times New Roman"/>
                <w:sz w:val="24"/>
                <w:szCs w:val="24"/>
              </w:rPr>
              <w:t xml:space="preserve"> procesa posms,</w:t>
            </w:r>
            <w:r w:rsidR="00AE1F50" w:rsidRPr="00CB3192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CB3192">
              <w:rPr>
                <w:rFonts w:ascii="Times New Roman" w:hAnsi="Times New Roman" w:cs="Times New Roman"/>
                <w:sz w:val="24"/>
                <w:szCs w:val="24"/>
              </w:rPr>
              <w:t>ā ietvaros pašvaldībā</w:t>
            </w:r>
            <w:r w:rsidR="00264CE3" w:rsidRPr="00CB3192">
              <w:rPr>
                <w:rFonts w:ascii="Times New Roman" w:hAnsi="Times New Roman" w:cs="Times New Roman"/>
                <w:sz w:val="24"/>
                <w:szCs w:val="24"/>
              </w:rPr>
              <w:t xml:space="preserve"> tika</w:t>
            </w:r>
            <w:r w:rsidRPr="00CB3192">
              <w:rPr>
                <w:rFonts w:ascii="Times New Roman" w:hAnsi="Times New Roman" w:cs="Times New Roman"/>
                <w:sz w:val="24"/>
                <w:szCs w:val="24"/>
              </w:rPr>
              <w:t xml:space="preserve"> izveidota apjomīga pakalpojumu infrastruktūra cilvēkiem ar garīga rakstura traucējumiem un bērniem ar funkcionāliem traucējumiem. </w:t>
            </w:r>
            <w:r w:rsidR="00AE1F50" w:rsidRPr="00CB3192">
              <w:rPr>
                <w:rFonts w:ascii="Times New Roman" w:hAnsi="Times New Roman" w:cs="Times New Roman"/>
                <w:sz w:val="24"/>
                <w:szCs w:val="24"/>
              </w:rPr>
              <w:t xml:space="preserve">DI procesa laikā </w:t>
            </w:r>
            <w:r w:rsidRPr="00CB3192">
              <w:rPr>
                <w:rFonts w:ascii="Times New Roman" w:hAnsi="Times New Roman" w:cs="Times New Roman"/>
                <w:sz w:val="24"/>
                <w:szCs w:val="24"/>
              </w:rPr>
              <w:t xml:space="preserve">izdevumi par </w:t>
            </w:r>
            <w:r w:rsidR="00B23190" w:rsidRPr="00CB3192">
              <w:rPr>
                <w:rFonts w:ascii="Times New Roman" w:hAnsi="Times New Roman" w:cs="Times New Roman"/>
                <w:sz w:val="24"/>
                <w:szCs w:val="24"/>
              </w:rPr>
              <w:t xml:space="preserve">sociālo </w:t>
            </w:r>
            <w:r w:rsidRPr="00CB3192">
              <w:rPr>
                <w:rFonts w:ascii="Times New Roman" w:hAnsi="Times New Roman" w:cs="Times New Roman"/>
                <w:sz w:val="24"/>
                <w:szCs w:val="24"/>
              </w:rPr>
              <w:t xml:space="preserve">pakalpojumu sniegšanu </w:t>
            </w:r>
            <w:r w:rsidR="00264CE3" w:rsidRPr="00CB3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pilnībā tika </w:t>
            </w:r>
            <w:r w:rsidRPr="00CB3192">
              <w:rPr>
                <w:rFonts w:ascii="Times New Roman" w:hAnsi="Times New Roman" w:cs="Times New Roman"/>
                <w:sz w:val="24"/>
                <w:szCs w:val="24"/>
              </w:rPr>
              <w:t xml:space="preserve">kompensēti no ES </w:t>
            </w:r>
            <w:r w:rsidR="00B16B4C" w:rsidRPr="00CB3192">
              <w:rPr>
                <w:rFonts w:ascii="Times New Roman" w:hAnsi="Times New Roman" w:cs="Times New Roman"/>
                <w:sz w:val="24"/>
                <w:szCs w:val="24"/>
              </w:rPr>
              <w:t xml:space="preserve"> struktūrf</w:t>
            </w:r>
            <w:r w:rsidRPr="00CB3192">
              <w:rPr>
                <w:rFonts w:ascii="Times New Roman" w:hAnsi="Times New Roman" w:cs="Times New Roman"/>
                <w:sz w:val="24"/>
                <w:szCs w:val="24"/>
              </w:rPr>
              <w:t>ondu līdzekļie</w:t>
            </w:r>
            <w:r w:rsidR="00264CE3" w:rsidRPr="00CB3192">
              <w:rPr>
                <w:rFonts w:ascii="Times New Roman" w:hAnsi="Times New Roman" w:cs="Times New Roman"/>
                <w:sz w:val="24"/>
                <w:szCs w:val="24"/>
              </w:rPr>
              <w:t>m, savukārt, sākot jau ar 2023.</w:t>
            </w:r>
            <w:r w:rsidRPr="00CB3192">
              <w:rPr>
                <w:rFonts w:ascii="Times New Roman" w:hAnsi="Times New Roman" w:cs="Times New Roman"/>
                <w:sz w:val="24"/>
                <w:szCs w:val="24"/>
              </w:rPr>
              <w:t>gada nogali, pašvaldīb</w:t>
            </w:r>
            <w:r w:rsidR="00264CE3" w:rsidRPr="00CB3192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C0057E" w:rsidRPr="00CB3192">
              <w:rPr>
                <w:rFonts w:ascii="Times New Roman" w:hAnsi="Times New Roman" w:cs="Times New Roman"/>
                <w:sz w:val="24"/>
                <w:szCs w:val="24"/>
              </w:rPr>
              <w:t xml:space="preserve"> ir</w:t>
            </w:r>
            <w:r w:rsidRPr="00CB3192">
              <w:rPr>
                <w:rFonts w:ascii="Times New Roman" w:hAnsi="Times New Roman" w:cs="Times New Roman"/>
                <w:sz w:val="24"/>
                <w:szCs w:val="24"/>
              </w:rPr>
              <w:t xml:space="preserve"> jāparedz būtisks līdzekļu apjoms šo DI procesa ietvaros izveidoto sabiedrībā balstīto sociālo pakalpojumu </w:t>
            </w:r>
            <w:r w:rsidR="00B16B4C" w:rsidRPr="00CB3192">
              <w:rPr>
                <w:rFonts w:ascii="Times New Roman" w:hAnsi="Times New Roman" w:cs="Times New Roman"/>
                <w:sz w:val="24"/>
                <w:szCs w:val="24"/>
              </w:rPr>
              <w:t xml:space="preserve">sniegšanas </w:t>
            </w:r>
            <w:r w:rsidRPr="00CB3192">
              <w:rPr>
                <w:rFonts w:ascii="Times New Roman" w:hAnsi="Times New Roman" w:cs="Times New Roman"/>
                <w:sz w:val="24"/>
                <w:szCs w:val="24"/>
              </w:rPr>
              <w:t>nodrošināšanai</w:t>
            </w:r>
            <w:r w:rsidR="00264CE3" w:rsidRPr="00CB3192">
              <w:rPr>
                <w:rFonts w:ascii="Times New Roman" w:hAnsi="Times New Roman" w:cs="Times New Roman"/>
                <w:sz w:val="24"/>
                <w:szCs w:val="24"/>
              </w:rPr>
              <w:t>, jo</w:t>
            </w:r>
            <w:r w:rsidRPr="00CB3192">
              <w:rPr>
                <w:rFonts w:ascii="Times New Roman" w:hAnsi="Times New Roman" w:cs="Times New Roman"/>
                <w:sz w:val="24"/>
                <w:szCs w:val="24"/>
              </w:rPr>
              <w:t xml:space="preserve"> DI procesu uzsākot, pašvaldība uzņēmās saistības pakalpojumu nodrošināšanai nākotnē.</w:t>
            </w:r>
            <w:r w:rsidR="00264CE3" w:rsidRPr="00CB3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7524" w:rsidRPr="00CB3192" w:rsidRDefault="00264CE3" w:rsidP="002405BA">
            <w:pPr>
              <w:spacing w:after="0" w:line="240" w:lineRule="auto"/>
              <w:ind w:left="132"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192"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r w:rsidR="00866EE4" w:rsidRPr="00CB3192">
              <w:rPr>
                <w:rFonts w:ascii="Times New Roman" w:hAnsi="Times New Roman" w:cs="Times New Roman"/>
                <w:sz w:val="24"/>
                <w:szCs w:val="24"/>
              </w:rPr>
              <w:t xml:space="preserve">procesa ietvaros </w:t>
            </w:r>
            <w:r w:rsidR="003C6A3D" w:rsidRPr="00CB3192">
              <w:rPr>
                <w:rFonts w:ascii="Times New Roman" w:hAnsi="Times New Roman" w:cs="Times New Roman"/>
                <w:sz w:val="24"/>
                <w:szCs w:val="24"/>
              </w:rPr>
              <w:t xml:space="preserve">sabiedrībā balstītus sociālos pakalpojumus </w:t>
            </w:r>
            <w:r w:rsidR="00866EE4" w:rsidRPr="00CB3192">
              <w:rPr>
                <w:rFonts w:ascii="Times New Roman" w:hAnsi="Times New Roman" w:cs="Times New Roman"/>
                <w:sz w:val="24"/>
                <w:szCs w:val="24"/>
              </w:rPr>
              <w:t xml:space="preserve">klienti </w:t>
            </w:r>
            <w:r w:rsidR="006C61AA" w:rsidRPr="00CB3192">
              <w:rPr>
                <w:rFonts w:ascii="Times New Roman" w:hAnsi="Times New Roman" w:cs="Times New Roman"/>
                <w:sz w:val="24"/>
                <w:szCs w:val="24"/>
              </w:rPr>
              <w:t xml:space="preserve">saņēma </w:t>
            </w:r>
            <w:r w:rsidR="00B23190" w:rsidRPr="00CB3192">
              <w:rPr>
                <w:rFonts w:ascii="Times New Roman" w:hAnsi="Times New Roman" w:cs="Times New Roman"/>
                <w:sz w:val="24"/>
                <w:szCs w:val="24"/>
              </w:rPr>
              <w:t xml:space="preserve">pilnībā </w:t>
            </w:r>
            <w:r w:rsidR="006C61AA" w:rsidRPr="00CB3192">
              <w:rPr>
                <w:rFonts w:ascii="Times New Roman" w:hAnsi="Times New Roman" w:cs="Times New Roman"/>
                <w:sz w:val="24"/>
                <w:szCs w:val="24"/>
              </w:rPr>
              <w:t>bez maksas</w:t>
            </w:r>
            <w:r w:rsidR="00B50177" w:rsidRPr="00CB31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057E" w:rsidRPr="00CB3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177" w:rsidRPr="00CB319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CB3192">
              <w:rPr>
                <w:rFonts w:ascii="Times New Roman" w:hAnsi="Times New Roman" w:cs="Times New Roman"/>
                <w:sz w:val="24"/>
                <w:szCs w:val="24"/>
              </w:rPr>
              <w:t>ai turpinātu sniegt sabiedrībā balstītus sociālo</w:t>
            </w:r>
            <w:r w:rsidR="00B50177" w:rsidRPr="00CB319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B3192">
              <w:rPr>
                <w:rFonts w:ascii="Times New Roman" w:hAnsi="Times New Roman" w:cs="Times New Roman"/>
                <w:sz w:val="24"/>
                <w:szCs w:val="24"/>
              </w:rPr>
              <w:t xml:space="preserve"> pakalpojumus, pašvaldībai jāparedz finansēšanas modelis un finansējuma avoti. </w:t>
            </w:r>
          </w:p>
          <w:p w:rsidR="002405BA" w:rsidRPr="00CB3192" w:rsidRDefault="00B50177" w:rsidP="006E53CA">
            <w:pPr>
              <w:spacing w:after="0" w:line="240" w:lineRule="auto"/>
              <w:ind w:left="132" w:right="102"/>
              <w:jc w:val="both"/>
              <w:textAlignment w:val="baseline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CB3192">
              <w:rPr>
                <w:rFonts w:ascii="Times New Roman" w:hAnsi="Times New Roman" w:cs="Times New Roman"/>
                <w:sz w:val="24"/>
                <w:szCs w:val="24"/>
              </w:rPr>
              <w:t>Nodrošinot</w:t>
            </w:r>
            <w:r w:rsidR="000C5C32" w:rsidRPr="00CB3192">
              <w:rPr>
                <w:rFonts w:ascii="Times New Roman" w:hAnsi="Times New Roman" w:cs="Times New Roman"/>
                <w:sz w:val="24"/>
                <w:szCs w:val="24"/>
              </w:rPr>
              <w:t xml:space="preserve"> š</w:t>
            </w:r>
            <w:r w:rsidRPr="00CB319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0C5C32" w:rsidRPr="00CB3192">
              <w:rPr>
                <w:rFonts w:ascii="Times New Roman" w:hAnsi="Times New Roman" w:cs="Times New Roman"/>
                <w:sz w:val="24"/>
                <w:szCs w:val="24"/>
              </w:rPr>
              <w:t xml:space="preserve"> pakalpojum</w:t>
            </w:r>
            <w:r w:rsidRPr="00CB319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0C5C32" w:rsidRPr="00CB3192">
              <w:rPr>
                <w:rFonts w:ascii="Times New Roman" w:hAnsi="Times New Roman" w:cs="Times New Roman"/>
                <w:sz w:val="24"/>
                <w:szCs w:val="24"/>
              </w:rPr>
              <w:t xml:space="preserve"> pieejamību</w:t>
            </w:r>
            <w:r w:rsidRPr="00CB3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7524" w:rsidRPr="00CB3192">
              <w:rPr>
                <w:rFonts w:ascii="Times New Roman" w:hAnsi="Times New Roman" w:cs="Times New Roman"/>
                <w:sz w:val="24"/>
                <w:szCs w:val="24"/>
              </w:rPr>
              <w:t xml:space="preserve">pašvaldības iedzīvotājiem </w:t>
            </w:r>
            <w:r w:rsidRPr="00CB3192">
              <w:rPr>
                <w:rFonts w:ascii="Times New Roman" w:hAnsi="Times New Roman" w:cs="Times New Roman"/>
                <w:sz w:val="24"/>
                <w:szCs w:val="24"/>
              </w:rPr>
              <w:t xml:space="preserve">arī </w:t>
            </w:r>
            <w:r w:rsidR="00827524" w:rsidRPr="00CB3192">
              <w:rPr>
                <w:rFonts w:ascii="Times New Roman" w:hAnsi="Times New Roman" w:cs="Times New Roman"/>
                <w:sz w:val="24"/>
                <w:szCs w:val="24"/>
              </w:rPr>
              <w:t>pēc DI projekta, p</w:t>
            </w:r>
            <w:r w:rsidR="00061C50" w:rsidRPr="00CB3192">
              <w:rPr>
                <w:rFonts w:ascii="Times New Roman" w:hAnsi="Times New Roman" w:cs="Times New Roman"/>
                <w:sz w:val="24"/>
                <w:szCs w:val="24"/>
              </w:rPr>
              <w:t xml:space="preserve">ašvaldība </w:t>
            </w:r>
            <w:r w:rsidR="000C5C32" w:rsidRPr="00CB3192">
              <w:rPr>
                <w:rFonts w:ascii="Times New Roman" w:hAnsi="Times New Roman" w:cs="Times New Roman"/>
                <w:sz w:val="24"/>
                <w:szCs w:val="24"/>
              </w:rPr>
              <w:t>nosaka personu lok</w:t>
            </w:r>
            <w:r w:rsidR="00061C50" w:rsidRPr="00CB319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0C5C32" w:rsidRPr="00CB3192">
              <w:rPr>
                <w:rFonts w:ascii="Times New Roman" w:hAnsi="Times New Roman" w:cs="Times New Roman"/>
                <w:sz w:val="24"/>
                <w:szCs w:val="24"/>
              </w:rPr>
              <w:t>, kur</w:t>
            </w:r>
            <w:r w:rsidRPr="00CB3192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="000C5C32" w:rsidRPr="00CB3192">
              <w:rPr>
                <w:rFonts w:ascii="Times New Roman" w:hAnsi="Times New Roman" w:cs="Times New Roman"/>
                <w:sz w:val="24"/>
                <w:szCs w:val="24"/>
              </w:rPr>
              <w:t xml:space="preserve">m pakalpojums būs bezmaksas. </w:t>
            </w:r>
            <w:r w:rsidR="00827524" w:rsidRPr="00CB3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Dienas aprūpes centra un s</w:t>
            </w:r>
            <w:r w:rsidR="00061C50" w:rsidRPr="00CB3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pecializētās darbnīcas pakalpojums personai, kura deklarēju</w:t>
            </w:r>
            <w:r w:rsidR="00827524" w:rsidRPr="00CB3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si</w:t>
            </w:r>
            <w:r w:rsidR="00061C50" w:rsidRPr="00CB3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savu dzīvesvietu pašvaldībā </w:t>
            </w:r>
            <w:r w:rsidR="00061C50"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un kuras mājsaimniecība </w:t>
            </w:r>
            <w:r w:rsidR="006E53CA"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ir </w:t>
            </w:r>
            <w:r w:rsidR="00061C50"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atzīta par trūcīgu vai maznodrošinātu</w:t>
            </w:r>
            <w:r w:rsidR="00827524" w:rsidRPr="00CB3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arī turpmāk būs</w:t>
            </w:r>
            <w:r w:rsidR="00061C50" w:rsidRPr="00CB3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bezmaksas</w:t>
            </w:r>
            <w:r w:rsidR="00827524" w:rsidRPr="00CB3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061C50" w:rsidRPr="00CB3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271E" w:rsidRPr="00CB3192" w:rsidTr="00D77414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4271E" w:rsidRPr="00CB3192" w:rsidRDefault="0044271E" w:rsidP="00D77414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Fiskālā ietekme uz pašvaldības budžetu 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61C50" w:rsidRPr="00CB3192" w:rsidRDefault="00061C50" w:rsidP="00B16B4C">
            <w:pPr>
              <w:spacing w:after="0" w:line="240" w:lineRule="auto"/>
              <w:ind w:left="132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3192">
              <w:rPr>
                <w:rFonts w:ascii="Times New Roman" w:hAnsi="Times New Roman" w:cs="Times New Roman"/>
                <w:sz w:val="24"/>
                <w:szCs w:val="24"/>
              </w:rPr>
              <w:t xml:space="preserve">Sociālo pakalpojumu nodrošināšanai </w:t>
            </w:r>
            <w:r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pašvaldība 2024.gadā plān</w:t>
            </w:r>
            <w:r w:rsidR="006E53CA"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</w:t>
            </w:r>
            <w:r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4 500 000 </w:t>
            </w:r>
            <w:proofErr w:type="spellStart"/>
            <w:r w:rsidRPr="00CB31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euro</w:t>
            </w:r>
            <w:proofErr w:type="spellEnd"/>
            <w:r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:rsidR="00061C50" w:rsidRPr="00CB3192" w:rsidRDefault="00827524" w:rsidP="00B16B4C">
            <w:pPr>
              <w:spacing w:after="0" w:line="240" w:lineRule="auto"/>
              <w:ind w:left="132"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Dienas aprūpes centra un specializētās darbnīcas bezmaksas</w:t>
            </w:r>
            <w:r w:rsidRPr="00CB3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pakalpojuma nodrošināšanai </w:t>
            </w:r>
            <w:r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pašvaldībai</w:t>
            </w:r>
            <w:r w:rsidRPr="00CB3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E53CA" w:rsidRPr="00CB3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2024.gadā būs </w:t>
            </w:r>
            <w:r w:rsidRPr="00CB3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nepieciešami </w:t>
            </w:r>
            <w:r w:rsidR="006E53CA" w:rsidRPr="00CB3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51932 </w:t>
            </w:r>
            <w:proofErr w:type="spellStart"/>
            <w:r w:rsidR="006E53CA" w:rsidRPr="00CB319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euro</w:t>
            </w:r>
            <w:proofErr w:type="spellEnd"/>
            <w:r w:rsidR="006E53CA" w:rsidRPr="00CB319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6E53CA" w:rsidRPr="00CB3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(10 klientiem, kuru mājsaimniecība atzīta par </w:t>
            </w:r>
            <w:r w:rsidR="006E53CA"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trūcīgu vai maznodrošinātu). </w:t>
            </w:r>
            <w:r w:rsidR="006E53CA" w:rsidRPr="00CB319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6E53CA" w:rsidRPr="00CB3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16B4C" w:rsidRPr="00CB3192" w:rsidRDefault="0074148D" w:rsidP="00B16B4C">
            <w:pPr>
              <w:spacing w:after="0" w:line="240" w:lineRule="auto"/>
              <w:ind w:left="132" w:right="102"/>
              <w:jc w:val="both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Paredzēts, ka jauno specializētā autotransporta pakalpojumu saņem</w:t>
            </w:r>
            <w:r w:rsidR="00FD3890"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77435C"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50 </w:t>
            </w:r>
            <w:r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klient</w:t>
            </w:r>
            <w:r w:rsidR="0077435C"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 mēnesī, šī</w:t>
            </w:r>
            <w:r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pakalpojuma nodrošināšanai pašvaldībai 2024.gadā  būs nepieciešami </w:t>
            </w:r>
            <w:r w:rsidR="0077435C"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21</w:t>
            </w:r>
            <w:r w:rsidR="00B16B4C"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77435C"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240 </w:t>
            </w:r>
            <w:proofErr w:type="spellStart"/>
            <w:r w:rsidRPr="00CB3192">
              <w:rPr>
                <w:rFonts w:ascii="Times New Roman" w:hAnsi="Times New Roman" w:cs="Times New Roman"/>
                <w:i/>
                <w:sz w:val="24"/>
                <w:szCs w:val="24"/>
              </w:rPr>
              <w:t>euro</w:t>
            </w:r>
            <w:proofErr w:type="spellEnd"/>
            <w:r w:rsidR="00B16B4C" w:rsidRPr="00CB319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7435C" w:rsidRPr="00CB3192" w:rsidRDefault="006B4FA8" w:rsidP="00827524">
            <w:pPr>
              <w:spacing w:after="0" w:line="240" w:lineRule="auto"/>
              <w:ind w:left="132"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319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4271E" w:rsidRPr="00CB3192">
              <w:rPr>
                <w:rFonts w:ascii="Times New Roman" w:hAnsi="Times New Roman" w:cs="Times New Roman"/>
                <w:sz w:val="24"/>
                <w:szCs w:val="24"/>
              </w:rPr>
              <w:t>ociālos pakalpojumus turpinās piešķirt un administrēt Dienests</w:t>
            </w:r>
            <w:r w:rsidRPr="00CB3192">
              <w:rPr>
                <w:rFonts w:ascii="Times New Roman" w:hAnsi="Times New Roman" w:cs="Times New Roman"/>
                <w:sz w:val="24"/>
                <w:szCs w:val="24"/>
              </w:rPr>
              <w:t>, j</w:t>
            </w:r>
            <w:r w:rsidR="0044271E" w:rsidRPr="00CB3192">
              <w:rPr>
                <w:rFonts w:ascii="Times New Roman" w:hAnsi="Times New Roman" w:cs="Times New Roman"/>
                <w:sz w:val="24"/>
                <w:szCs w:val="24"/>
              </w:rPr>
              <w:t>aunu institūciju un darba vietu veidošana, nodrošin</w:t>
            </w:r>
            <w:r w:rsidR="00FD3890" w:rsidRPr="00CB3192">
              <w:rPr>
                <w:rFonts w:ascii="Times New Roman" w:hAnsi="Times New Roman" w:cs="Times New Roman"/>
                <w:sz w:val="24"/>
                <w:szCs w:val="24"/>
              </w:rPr>
              <w:t>ot</w:t>
            </w:r>
            <w:r w:rsidR="0044271E" w:rsidRPr="00CB3192">
              <w:rPr>
                <w:rFonts w:ascii="Times New Roman" w:hAnsi="Times New Roman" w:cs="Times New Roman"/>
                <w:sz w:val="24"/>
                <w:szCs w:val="24"/>
              </w:rPr>
              <w:t xml:space="preserve"> saistošo noteikumu izpildi, nav nepieciešama. </w:t>
            </w:r>
          </w:p>
        </w:tc>
      </w:tr>
      <w:tr w:rsidR="0044271E" w:rsidRPr="00CB3192" w:rsidTr="006C61AA">
        <w:trPr>
          <w:trHeight w:val="21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4271E" w:rsidRPr="00CB3192" w:rsidRDefault="0044271E" w:rsidP="00D77414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Sociālā ietekme, ietekme uz vidi, iedzīvotāju veselību, uzņēmējdarbības vidi pašvaldības teritorijā, kā arī plānotā regulējuma ietekme uz konkurenci 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F4E25" w:rsidRPr="00CB3192" w:rsidRDefault="0044271E" w:rsidP="00AF4E25">
            <w:pPr>
              <w:spacing w:after="0" w:line="240" w:lineRule="auto"/>
              <w:ind w:left="132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3192">
              <w:rPr>
                <w:rFonts w:ascii="Times New Roman" w:hAnsi="Times New Roman"/>
                <w:sz w:val="24"/>
                <w:szCs w:val="24"/>
              </w:rPr>
              <w:t>Labvēlīgi ietekmēs sociālo situāciju,</w:t>
            </w:r>
            <w:r w:rsidR="006C61AA" w:rsidRPr="00CB31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3192">
              <w:rPr>
                <w:rFonts w:ascii="Times New Roman" w:hAnsi="Times New Roman"/>
                <w:sz w:val="24"/>
                <w:szCs w:val="24"/>
              </w:rPr>
              <w:t>jo</w:t>
            </w:r>
            <w:r w:rsidR="006C61AA" w:rsidRPr="00CB31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iedzīvotāji </w:t>
            </w:r>
            <w:r w:rsidR="00AF4E25"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arī</w:t>
            </w:r>
            <w:r w:rsidR="006C61AA"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AF4E25"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pēc</w:t>
            </w:r>
            <w:r w:rsidR="006C61AA"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2E2F04"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</w:t>
            </w:r>
            <w:r w:rsidR="00AF4E25"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procesa pabeigšanas turpinās saņemt</w:t>
            </w:r>
            <w:r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nepi</w:t>
            </w:r>
            <w:r w:rsidR="00AF4E25"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eciešamos sociālos pakalpojumus.</w:t>
            </w:r>
          </w:p>
          <w:p w:rsidR="0044271E" w:rsidRPr="00CB3192" w:rsidRDefault="00AF4E25" w:rsidP="00827524">
            <w:pPr>
              <w:spacing w:after="0" w:line="240" w:lineRule="auto"/>
              <w:ind w:left="132" w:right="102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="0044271E"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erson</w:t>
            </w:r>
            <w:r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ām</w:t>
            </w:r>
            <w:r w:rsidR="0044271E" w:rsidRPr="00CB3192">
              <w:rPr>
                <w:rFonts w:ascii="Times New Roman" w:hAnsi="Times New Roman"/>
                <w:sz w:val="24"/>
                <w:szCs w:val="24"/>
              </w:rPr>
              <w:t xml:space="preserve">, kuras veselības stāvokļa dēļ nespēj </w:t>
            </w:r>
            <w:r w:rsidRPr="00CB3192">
              <w:rPr>
                <w:rFonts w:ascii="Times New Roman" w:hAnsi="Times New Roman"/>
                <w:sz w:val="24"/>
                <w:szCs w:val="24"/>
              </w:rPr>
              <w:t xml:space="preserve">pārvietoties un </w:t>
            </w:r>
            <w:r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kuras transportējamas guļus stāvoklī un personas, kuras nespēj nosēdēt autotransporta sēdeklī vai </w:t>
            </w:r>
            <w:proofErr w:type="spellStart"/>
            <w:r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ratiņkrēslā</w:t>
            </w:r>
            <w:proofErr w:type="spellEnd"/>
            <w:r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jo nepieciešama pozicionēšana, tiks ieviests jauns specializētā transportlīdzekļa pakalpojums</w:t>
            </w:r>
            <w:r w:rsidR="00670CB4"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kas nodrošinās </w:t>
            </w:r>
            <w:r w:rsidR="00827524"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labāku pieejamību </w:t>
            </w:r>
            <w:r w:rsidR="00670CB4"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person</w:t>
            </w:r>
            <w:r w:rsidR="00827524"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ām saņemt </w:t>
            </w:r>
            <w:r w:rsidR="00AC61F0"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aprūp</w:t>
            </w:r>
            <w:r w:rsidR="00827524"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670CB4"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827524"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un rehabilitāciju</w:t>
            </w:r>
            <w:r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6C61AA"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44271E" w:rsidRPr="00CB3192" w:rsidTr="00D77414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4271E" w:rsidRPr="00CB3192" w:rsidRDefault="0044271E" w:rsidP="00D77414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Ietekme uz administratīvajām procedūrām un to izmaksām 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4271E" w:rsidRPr="00CB3192" w:rsidRDefault="0044271E" w:rsidP="00D77414">
            <w:pPr>
              <w:spacing w:after="0" w:line="240" w:lineRule="auto"/>
              <w:ind w:left="55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Saistošo noteikumu piemērošanas procesā persona vēršas Dienestā, iesniedzot attiecīgu iesniegumu un dokumentus.</w:t>
            </w:r>
          </w:p>
          <w:p w:rsidR="0044271E" w:rsidRPr="00CB3192" w:rsidRDefault="0044271E" w:rsidP="00D77414">
            <w:pPr>
              <w:spacing w:after="0" w:line="240" w:lineRule="auto"/>
              <w:ind w:left="55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Atvieglojot administratīvo slogu, Dienests ir izstrādājis iesniegumu paraugu veidlapas, k</w:t>
            </w:r>
            <w:r w:rsidR="00FD3890"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ur</w:t>
            </w:r>
            <w:r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as </w:t>
            </w:r>
            <w:r w:rsidR="00FD3890"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ir </w:t>
            </w:r>
            <w:r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izvietotas Dienestā tīmekļa vietnē:</w:t>
            </w:r>
            <w:r w:rsidRPr="00CB3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http://www.socd.lv/?page_id=2398 un pieejamas klientu apkalpošanas zālēs. Iedzīvotājiem tiek nodrošināts bezmaksas konsultatīvais atbalsts klātienē</w:t>
            </w:r>
            <w:r w:rsidR="00FD3890"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elektroniski</w:t>
            </w:r>
            <w:r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telefoniski. </w:t>
            </w:r>
          </w:p>
          <w:p w:rsidR="0044271E" w:rsidRPr="00CB3192" w:rsidRDefault="0044271E" w:rsidP="00D77414">
            <w:pPr>
              <w:spacing w:after="0" w:line="240" w:lineRule="auto"/>
              <w:ind w:left="55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Esošās administratīvās procedūras netiek mainītas. </w:t>
            </w:r>
          </w:p>
          <w:p w:rsidR="0044271E" w:rsidRPr="00CB3192" w:rsidRDefault="0044271E" w:rsidP="00D77414">
            <w:pPr>
              <w:spacing w:after="0" w:line="240" w:lineRule="auto"/>
              <w:ind w:left="55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Sociālo pakalpojumu saņemšanas  procedūras </w:t>
            </w:r>
            <w:r w:rsidR="00FD3890"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klientiem </w:t>
            </w:r>
            <w:r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 bezmaksas.</w:t>
            </w:r>
          </w:p>
        </w:tc>
      </w:tr>
      <w:tr w:rsidR="0044271E" w:rsidRPr="00CB3192" w:rsidTr="00D77414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4271E" w:rsidRPr="00CB3192" w:rsidRDefault="0044271E" w:rsidP="00D77414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Ietekme uz pašvaldības funkcijām un cilvēkresursiem 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4271E" w:rsidRPr="00CB3192" w:rsidRDefault="0044271E" w:rsidP="00D77414">
            <w:pPr>
              <w:spacing w:after="0" w:line="240" w:lineRule="auto"/>
              <w:ind w:left="55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Saistošie noteikumi nodrošina pašvaldības funkcij</w:t>
            </w:r>
            <w:r w:rsidR="00FD3890"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izpildi, kas noteiktas Sociālo pakalpojumu un sociālās palīdzības likuma 9.panta pirmajā daļā un 11.pantā, Ministru kabineta 02.04.2019. noteikumos Nr.138 “Noteikumi par sociālo pakalpojumu saņemšanu” un Ministru kabineta 13</w:t>
            </w:r>
            <w:r w:rsidR="002D6B38"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06.2017.  noteikumos Nr. 338 “Prasības sociālo pakalpojumu sniedzējiem”.</w:t>
            </w:r>
          </w:p>
          <w:p w:rsidR="0044271E" w:rsidRPr="00CB3192" w:rsidRDefault="0044271E" w:rsidP="002D6B38">
            <w:pPr>
              <w:spacing w:after="0" w:line="240" w:lineRule="auto"/>
              <w:ind w:left="55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Saistošo noteikumu īstenošanu nodrošina Dienests, jauni pienākumi vai uzdevumi </w:t>
            </w:r>
            <w:r w:rsidR="002D6B38"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</w:t>
            </w:r>
            <w:r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etiek noteikti.</w:t>
            </w:r>
          </w:p>
        </w:tc>
      </w:tr>
      <w:tr w:rsidR="0044271E" w:rsidRPr="00CB3192" w:rsidTr="00D77414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4271E" w:rsidRPr="00CB3192" w:rsidRDefault="0044271E" w:rsidP="00D77414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Informācija par izpildes nodrošināšanu 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4271E" w:rsidRPr="00CB3192" w:rsidRDefault="002E2F04" w:rsidP="002E2F04">
            <w:pPr>
              <w:spacing w:after="0" w:line="240" w:lineRule="auto"/>
              <w:ind w:left="108" w:right="3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44271E"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ociālos pakalpojumus administrē Dienests.</w:t>
            </w:r>
          </w:p>
        </w:tc>
      </w:tr>
      <w:tr w:rsidR="0044271E" w:rsidRPr="00CB3192" w:rsidTr="00D77414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4271E" w:rsidRPr="00CB3192" w:rsidRDefault="0044271E" w:rsidP="00D77414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Prasību un izmaksu samērīgums pret ieguvumiem, ko sniedz mērķa sasniegšana 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4271E" w:rsidRPr="00CB3192" w:rsidRDefault="0044271E" w:rsidP="00D77414">
            <w:pPr>
              <w:spacing w:after="0" w:line="240" w:lineRule="auto"/>
              <w:ind w:left="78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Saistošo noteikumu izdošanu paredz </w:t>
            </w:r>
            <w:hyperlink r:id="rId19" w:tgtFrame="_blank" w:history="1">
              <w:r w:rsidRPr="00CB3192">
                <w:rPr>
                  <w:rFonts w:ascii="Times New Roman" w:hAnsi="Times New Roman" w:cs="Times New Roman"/>
                  <w:sz w:val="24"/>
                  <w:szCs w:val="24"/>
                </w:rPr>
                <w:t>Sociālo pakalpojumu un sociālās palīdzības likuma</w:t>
              </w:r>
            </w:hyperlink>
            <w:r w:rsidRPr="00CB31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0" w:anchor="p3" w:tgtFrame="_blank" w:history="1">
              <w:r w:rsidRPr="00CB3192">
                <w:rPr>
                  <w:rFonts w:ascii="Times New Roman" w:hAnsi="Times New Roman" w:cs="Times New Roman"/>
                  <w:sz w:val="24"/>
                  <w:szCs w:val="24"/>
                </w:rPr>
                <w:t>3.panta</w:t>
              </w:r>
            </w:hyperlink>
            <w:r w:rsidRPr="00CB3192">
              <w:rPr>
                <w:rFonts w:ascii="Times New Roman" w:hAnsi="Times New Roman" w:cs="Times New Roman"/>
                <w:sz w:val="24"/>
                <w:szCs w:val="24"/>
              </w:rPr>
              <w:t xml:space="preserve">  trešā daļa un </w:t>
            </w:r>
            <w:hyperlink r:id="rId21" w:tgtFrame="_blank" w:history="1">
              <w:r w:rsidRPr="00CB319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Invaliditātes likuma</w:t>
              </w:r>
            </w:hyperlink>
            <w:r w:rsidRPr="00CB31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22" w:anchor="p12" w:tgtFrame="_blank" w:history="1">
              <w:r w:rsidRPr="00CB319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12.panta</w:t>
              </w:r>
            </w:hyperlink>
            <w:r w:rsidRPr="00CB3192">
              <w:rPr>
                <w:rFonts w:ascii="Times New Roman" w:eastAsia="Times New Roman" w:hAnsi="Times New Roman" w:cs="Times New Roman"/>
                <w:sz w:val="24"/>
                <w:szCs w:val="24"/>
              </w:rPr>
              <w:t> 6.</w:t>
            </w:r>
            <w:r w:rsidRPr="00CB31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B3192">
              <w:rPr>
                <w:rFonts w:ascii="Times New Roman" w:eastAsia="Times New Roman" w:hAnsi="Times New Roman" w:cs="Times New Roman"/>
                <w:sz w:val="24"/>
                <w:szCs w:val="24"/>
              </w:rPr>
              <w:t> daļa.</w:t>
            </w:r>
          </w:p>
          <w:p w:rsidR="0044271E" w:rsidRPr="00CB3192" w:rsidRDefault="0044271E" w:rsidP="00D77414">
            <w:pPr>
              <w:spacing w:after="0" w:line="240" w:lineRule="auto"/>
              <w:ind w:left="78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Saistošie noteikumi piemēroti minētajos normatīvajos aktos noteikto mērķu sasniegšanai un paredz to, kas ir vajadzīgs minētā mērķa sasniegšanai.</w:t>
            </w:r>
          </w:p>
        </w:tc>
      </w:tr>
      <w:tr w:rsidR="0044271E" w:rsidRPr="00CB3192" w:rsidTr="00D77414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4271E" w:rsidRPr="00CB3192" w:rsidRDefault="0044271E" w:rsidP="00D77414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Izstrādes gaitā veiktās konsultācijas ar privātpersonām un institūcijām 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4271E" w:rsidRPr="00CB3192" w:rsidRDefault="0044271E" w:rsidP="00D77414">
            <w:pPr>
              <w:spacing w:after="0" w:line="240" w:lineRule="auto"/>
              <w:ind w:left="78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Saistošo noteikumu izstrādei</w:t>
            </w:r>
            <w:r w:rsidR="00827524"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tika</w:t>
            </w:r>
            <w:r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izveidota pašvaldības </w:t>
            </w:r>
            <w:r w:rsidR="002D6B38"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pārstāvju </w:t>
            </w:r>
            <w:r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grupa, iekļaujot tās sastāvā pašvaldības speciālistus un sociālo pakalpojumu sniedzēju pārstāvjus.</w:t>
            </w:r>
          </w:p>
          <w:p w:rsidR="0044271E" w:rsidRPr="00CB3192" w:rsidRDefault="0044271E" w:rsidP="00D77414">
            <w:pPr>
              <w:spacing w:after="0" w:line="240" w:lineRule="auto"/>
              <w:ind w:left="78"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Saskaņā ar Pašvaldību likuma 46. panta trešo daļu,</w:t>
            </w:r>
            <w:r w:rsidRPr="00CB3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B319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saistošo noteikumu projektu un tam pievienoto paskaidrojuma rakstu</w:t>
            </w:r>
            <w:r w:rsidRPr="00CB3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B319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publicē pašvaldības oficiālajā tīmekļvietnē sabiedrības viedokļa noskaidrošanai un</w:t>
            </w:r>
            <w:r w:rsidRPr="00CB3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saistošo noteikumu </w:t>
            </w:r>
            <w:r w:rsidRPr="00CB319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paskaidrojuma rakstā norāda</w:t>
            </w:r>
            <w:r w:rsidRPr="00CB3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projekta izstrādes gaitā veiktās </w:t>
            </w:r>
            <w:r w:rsidRPr="00CB319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konsultācijas ar privātpersonām</w:t>
            </w:r>
            <w:r w:rsidRPr="00CB3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un institūcijām.</w:t>
            </w:r>
          </w:p>
          <w:p w:rsidR="00E81146" w:rsidRPr="00CB3192" w:rsidRDefault="0044271E" w:rsidP="005F00C1">
            <w:pPr>
              <w:spacing w:after="0" w:line="240" w:lineRule="auto"/>
              <w:ind w:left="78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Sabiedrības viedokļa noskaidrošanai saistošo noteikumu projekts tika publicēts pašvaldības tīmekļvietnē </w:t>
            </w:r>
            <w:hyperlink r:id="rId23" w:history="1">
              <w:r w:rsidRPr="00CB3192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lv-LV"/>
                </w:rPr>
                <w:t>www.daugavpils.lv</w:t>
              </w:r>
            </w:hyperlink>
            <w:r w:rsidRPr="00CB31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sadaļā “Sabiedrības līdzdalība”, termiņš viedokļu iesniegšanai bija </w:t>
            </w:r>
            <w:r w:rsidR="00CB319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no 2023.gada 27.okto</w:t>
            </w:r>
            <w:r w:rsidR="005F00C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</w:t>
            </w:r>
            <w:r w:rsidR="00CB319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ra līdz 2023.gada 10.novembrim.</w:t>
            </w:r>
            <w:r w:rsidR="00A96D6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Viedokļi par saistošo noteikumu projektu netika sniegti.</w:t>
            </w:r>
          </w:p>
        </w:tc>
      </w:tr>
    </w:tbl>
    <w:p w:rsidR="0044271E" w:rsidRPr="00CB3192" w:rsidRDefault="0044271E" w:rsidP="0044271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4271E" w:rsidRPr="00E97148" w:rsidRDefault="0044271E" w:rsidP="00442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Daugavpils </w:t>
      </w:r>
      <w:proofErr w:type="spellStart"/>
      <w:r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valst</w:t>
      </w:r>
      <w:r w:rsidR="0006160D"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>pilsētas</w:t>
      </w:r>
      <w:proofErr w:type="spellEnd"/>
      <w:r w:rsidRPr="00CB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pašvaldības domes priekšsēdētājs                                                                                                                             A.Elksniņš</w:t>
      </w:r>
    </w:p>
    <w:p w:rsidR="0044271E" w:rsidRPr="00E97148" w:rsidRDefault="0044271E" w:rsidP="0044271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4271E" w:rsidRPr="00E97148" w:rsidRDefault="0044271E" w:rsidP="006F2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4271E" w:rsidRPr="00E97148" w:rsidSect="00D77414">
      <w:pgSz w:w="11906" w:h="16838"/>
      <w:pgMar w:top="630" w:right="476" w:bottom="72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879F5"/>
    <w:multiLevelType w:val="multilevel"/>
    <w:tmpl w:val="0EA2AD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BC57A0"/>
    <w:multiLevelType w:val="multilevel"/>
    <w:tmpl w:val="6CAC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7F451A"/>
    <w:multiLevelType w:val="multilevel"/>
    <w:tmpl w:val="E27080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283BD7"/>
    <w:multiLevelType w:val="multilevel"/>
    <w:tmpl w:val="B0507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56501A"/>
    <w:multiLevelType w:val="multilevel"/>
    <w:tmpl w:val="610A2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1E0F6C"/>
    <w:multiLevelType w:val="multilevel"/>
    <w:tmpl w:val="FE3249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7B67B6"/>
    <w:multiLevelType w:val="multilevel"/>
    <w:tmpl w:val="508674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8909D2"/>
    <w:multiLevelType w:val="multilevel"/>
    <w:tmpl w:val="F30234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8B00E9"/>
    <w:multiLevelType w:val="multilevel"/>
    <w:tmpl w:val="7EB8E0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046687"/>
    <w:multiLevelType w:val="hybridMultilevel"/>
    <w:tmpl w:val="4E847B70"/>
    <w:lvl w:ilvl="0" w:tplc="53D2F76A">
      <w:start w:val="1"/>
      <w:numFmt w:val="decimal"/>
      <w:lvlText w:val="%1."/>
      <w:lvlJc w:val="left"/>
      <w:pPr>
        <w:ind w:left="660" w:hanging="360"/>
      </w:pPr>
      <w:rPr>
        <w:rFonts w:hint="default"/>
        <w:i w:val="0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71E"/>
    <w:rsid w:val="00011897"/>
    <w:rsid w:val="0006160D"/>
    <w:rsid w:val="00061C50"/>
    <w:rsid w:val="0006200E"/>
    <w:rsid w:val="0007449D"/>
    <w:rsid w:val="000A3D5A"/>
    <w:rsid w:val="000C5C32"/>
    <w:rsid w:val="000D7ECA"/>
    <w:rsid w:val="00132479"/>
    <w:rsid w:val="00161C09"/>
    <w:rsid w:val="001749FD"/>
    <w:rsid w:val="00185B9F"/>
    <w:rsid w:val="001A267D"/>
    <w:rsid w:val="001E6952"/>
    <w:rsid w:val="00220C58"/>
    <w:rsid w:val="00226129"/>
    <w:rsid w:val="002405BA"/>
    <w:rsid w:val="00264CE3"/>
    <w:rsid w:val="002A0E84"/>
    <w:rsid w:val="002D6B38"/>
    <w:rsid w:val="002E2F04"/>
    <w:rsid w:val="002E60A2"/>
    <w:rsid w:val="00301F51"/>
    <w:rsid w:val="00322805"/>
    <w:rsid w:val="00355332"/>
    <w:rsid w:val="003C6A3D"/>
    <w:rsid w:val="003D14E3"/>
    <w:rsid w:val="00406E52"/>
    <w:rsid w:val="0044271E"/>
    <w:rsid w:val="0045045B"/>
    <w:rsid w:val="004F75A5"/>
    <w:rsid w:val="00521CAE"/>
    <w:rsid w:val="00545E79"/>
    <w:rsid w:val="00570DC6"/>
    <w:rsid w:val="005F00C1"/>
    <w:rsid w:val="006064C7"/>
    <w:rsid w:val="0066254C"/>
    <w:rsid w:val="00663DC2"/>
    <w:rsid w:val="00665455"/>
    <w:rsid w:val="00670CB4"/>
    <w:rsid w:val="00690147"/>
    <w:rsid w:val="006A2C85"/>
    <w:rsid w:val="006B056A"/>
    <w:rsid w:val="006B4FA8"/>
    <w:rsid w:val="006C61AA"/>
    <w:rsid w:val="006D7E12"/>
    <w:rsid w:val="006E53CA"/>
    <w:rsid w:val="006F295B"/>
    <w:rsid w:val="007247AD"/>
    <w:rsid w:val="00734E62"/>
    <w:rsid w:val="0074148D"/>
    <w:rsid w:val="0077435C"/>
    <w:rsid w:val="0079136E"/>
    <w:rsid w:val="00827524"/>
    <w:rsid w:val="008435C4"/>
    <w:rsid w:val="00851E6F"/>
    <w:rsid w:val="00866EE4"/>
    <w:rsid w:val="008A52D8"/>
    <w:rsid w:val="008B7508"/>
    <w:rsid w:val="008F6C77"/>
    <w:rsid w:val="00916847"/>
    <w:rsid w:val="00954FF5"/>
    <w:rsid w:val="00977AAE"/>
    <w:rsid w:val="0098437F"/>
    <w:rsid w:val="009A7873"/>
    <w:rsid w:val="009B676E"/>
    <w:rsid w:val="009D7877"/>
    <w:rsid w:val="009F1941"/>
    <w:rsid w:val="00A27121"/>
    <w:rsid w:val="00A704A1"/>
    <w:rsid w:val="00A85FCC"/>
    <w:rsid w:val="00A943DC"/>
    <w:rsid w:val="00A96D63"/>
    <w:rsid w:val="00AC61F0"/>
    <w:rsid w:val="00AE1F50"/>
    <w:rsid w:val="00AE735B"/>
    <w:rsid w:val="00AF1484"/>
    <w:rsid w:val="00AF4E25"/>
    <w:rsid w:val="00AF7FA2"/>
    <w:rsid w:val="00B16B4C"/>
    <w:rsid w:val="00B21DE3"/>
    <w:rsid w:val="00B23190"/>
    <w:rsid w:val="00B31C49"/>
    <w:rsid w:val="00B50177"/>
    <w:rsid w:val="00B732C4"/>
    <w:rsid w:val="00B74168"/>
    <w:rsid w:val="00BA050C"/>
    <w:rsid w:val="00BA2317"/>
    <w:rsid w:val="00C0057E"/>
    <w:rsid w:val="00C818FD"/>
    <w:rsid w:val="00C93D62"/>
    <w:rsid w:val="00CB3192"/>
    <w:rsid w:val="00D77414"/>
    <w:rsid w:val="00DA0EC3"/>
    <w:rsid w:val="00DE6CA2"/>
    <w:rsid w:val="00E42379"/>
    <w:rsid w:val="00E81146"/>
    <w:rsid w:val="00E847AA"/>
    <w:rsid w:val="00EA287B"/>
    <w:rsid w:val="00EC11E1"/>
    <w:rsid w:val="00F5277B"/>
    <w:rsid w:val="00F56057"/>
    <w:rsid w:val="00F60733"/>
    <w:rsid w:val="00FA39C6"/>
    <w:rsid w:val="00FD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1833256-6AE8-4126-A2F9-935F75C5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7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44271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4271E"/>
    <w:rPr>
      <w:rFonts w:eastAsiaTheme="minorEastAsia"/>
      <w:color w:val="5A5A5A" w:themeColor="text1" w:themeTint="A5"/>
      <w:spacing w:val="15"/>
    </w:rPr>
  </w:style>
  <w:style w:type="paragraph" w:customStyle="1" w:styleId="tv213">
    <w:name w:val="tv213"/>
    <w:basedOn w:val="Normal"/>
    <w:rsid w:val="00442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44271E"/>
    <w:rPr>
      <w:b/>
      <w:bCs/>
    </w:rPr>
  </w:style>
  <w:style w:type="character" w:styleId="Hyperlink">
    <w:name w:val="Hyperlink"/>
    <w:basedOn w:val="DefaultParagraphFont"/>
    <w:uiPriority w:val="99"/>
    <w:unhideWhenUsed/>
    <w:rsid w:val="0044271E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71E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71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4271E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4427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271E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71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7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7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17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11494-invaliditates-likums" TargetMode="External"/><Relationship Id="rId13" Type="http://schemas.openxmlformats.org/officeDocument/2006/relationships/hyperlink" Target="https://likumi.lv/ta/id/68488-socialo-pakalpojumu-un-socialas-palidzibas-likums" TargetMode="External"/><Relationship Id="rId18" Type="http://schemas.openxmlformats.org/officeDocument/2006/relationships/hyperlink" Target="https://likumi.lv/ta/id/68488-socialo-pakalpojumu-un-socialas-palidzibas-likums" TargetMode="External"/><Relationship Id="rId3" Type="http://schemas.openxmlformats.org/officeDocument/2006/relationships/styles" Target="styles.xml"/><Relationship Id="rId21" Type="http://schemas.openxmlformats.org/officeDocument/2006/relationships/hyperlink" Target="https://likumi.lv/ta/id/211494-invaliditates-likums" TargetMode="External"/><Relationship Id="rId7" Type="http://schemas.openxmlformats.org/officeDocument/2006/relationships/hyperlink" Target="https://likumi.lv/ta/id/68488-socialo-pakalpojumu-un-socialas-palidzibas-likums" TargetMode="External"/><Relationship Id="rId12" Type="http://schemas.openxmlformats.org/officeDocument/2006/relationships/hyperlink" Target="https://likumi.lv/ta/id/68488-socialo-pakalpojumu-un-socialas-palidzibas-likums" TargetMode="External"/><Relationship Id="rId17" Type="http://schemas.openxmlformats.org/officeDocument/2006/relationships/hyperlink" Target="https://likumi.lv/ta/id/68488-socialo-pakalpojumu-un-socialas-palidzibas-likums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ikumi.lv/ta/id/75481-socialas-aprupes-un-socialas-rehabilitacijas-pakalpojumu-samaksas-kartiba-un-kartiba-kada-pakalpojuma-izmaksas-tiek-segtas-no-p..." TargetMode="External"/><Relationship Id="rId20" Type="http://schemas.openxmlformats.org/officeDocument/2006/relationships/hyperlink" Target="https://likumi.lv/ta/id/68488-socialo-pakalpojumu-un-socialas-palidzibas-likum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ikumi.lv/ta/id/68488-socialo-pakalpojumu-un-socialas-palidzibas-likums" TargetMode="External"/><Relationship Id="rId11" Type="http://schemas.openxmlformats.org/officeDocument/2006/relationships/hyperlink" Target="https://likumi.lv/ta/id/75481-socialas-aprupes-un-socialas-rehabilitacijas-pakalpojumu-samaksas-kartiba-un-kartiba-kada-pakalpojuma-izmaksas-tiek-segtas-no-p...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ikumi.lv/ta/id/211494-invaliditates-likums" TargetMode="External"/><Relationship Id="rId23" Type="http://schemas.openxmlformats.org/officeDocument/2006/relationships/hyperlink" Target="http://www.daugavpils.lv" TargetMode="External"/><Relationship Id="rId10" Type="http://schemas.openxmlformats.org/officeDocument/2006/relationships/hyperlink" Target="https://likumi.lv/ta/id/75481-socialas-aprupes-un-socialas-rehabilitacijas-pakalpojumu-samaksas-kartiba-un-kartiba-kada-pakalpojuma-izmaksas-tiek-segtas-no-p..." TargetMode="External"/><Relationship Id="rId19" Type="http://schemas.openxmlformats.org/officeDocument/2006/relationships/hyperlink" Target="https://likumi.lv/ta/id/68488-socialo-pakalpojumu-un-socialas-palidzibas-likum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211494-invaliditates-likums" TargetMode="External"/><Relationship Id="rId14" Type="http://schemas.openxmlformats.org/officeDocument/2006/relationships/hyperlink" Target="https://likumi.lv/ta/id/211494-invaliditates-likums" TargetMode="External"/><Relationship Id="rId22" Type="http://schemas.openxmlformats.org/officeDocument/2006/relationships/hyperlink" Target="https://likumi.lv/ta/id/211494-invaliditates-likums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DA3EC-3204-478C-A398-531F2C8BA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8166</Words>
  <Characters>4656</Characters>
  <Application>Microsoft Office Word</Application>
  <DocSecurity>0</DocSecurity>
  <Lines>38</Lines>
  <Paragraphs>25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 Žuromska</dc:creator>
  <cp:lastModifiedBy>Simona Rimcane</cp:lastModifiedBy>
  <cp:revision>6</cp:revision>
  <cp:lastPrinted>2023-10-26T13:37:00Z</cp:lastPrinted>
  <dcterms:created xsi:type="dcterms:W3CDTF">2023-10-27T07:45:00Z</dcterms:created>
  <dcterms:modified xsi:type="dcterms:W3CDTF">2023-11-23T09:46:00Z</dcterms:modified>
</cp:coreProperties>
</file>